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2456A" w14:textId="27A91E15" w:rsidR="008A4A95" w:rsidRDefault="008A4A95" w:rsidP="0031486A">
      <w:pPr>
        <w:spacing w:before="100" w:beforeAutospacing="1" w:after="100" w:afterAutospacing="1"/>
        <w:jc w:val="center"/>
        <w:rPr>
          <w:rFonts w:cstheme="minorHAnsi"/>
          <w:sz w:val="102"/>
          <w:szCs w:val="102"/>
        </w:rPr>
      </w:pPr>
      <w:r>
        <w:rPr>
          <w:noProof/>
        </w:rPr>
        <w:drawing>
          <wp:anchor distT="0" distB="0" distL="114300" distR="114300" simplePos="0" relativeHeight="251665408" behindDoc="1" locked="0" layoutInCell="1" allowOverlap="1" wp14:anchorId="7B19DD2F" wp14:editId="31C4058E">
            <wp:simplePos x="0" y="0"/>
            <wp:positionH relativeFrom="column">
              <wp:posOffset>-904875</wp:posOffset>
            </wp:positionH>
            <wp:positionV relativeFrom="paragraph">
              <wp:posOffset>-368935</wp:posOffset>
            </wp:positionV>
            <wp:extent cx="7552628" cy="5057775"/>
            <wp:effectExtent l="0" t="0" r="0" b="0"/>
            <wp:wrapNone/>
            <wp:docPr id="5" name="Picture 5" descr="A picture containing sitting, white, tab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ow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628" cy="5057775"/>
                    </a:xfrm>
                    <a:prstGeom prst="rect">
                      <a:avLst/>
                    </a:prstGeom>
                  </pic:spPr>
                </pic:pic>
              </a:graphicData>
            </a:graphic>
            <wp14:sizeRelH relativeFrom="margin">
              <wp14:pctWidth>0</wp14:pctWidth>
            </wp14:sizeRelH>
            <wp14:sizeRelV relativeFrom="margin">
              <wp14:pctHeight>0</wp14:pctHeight>
            </wp14:sizeRelV>
          </wp:anchor>
        </w:drawing>
      </w:r>
    </w:p>
    <w:p w14:paraId="79FE82C5" w14:textId="77777777" w:rsidR="008A4A95" w:rsidRDefault="008A4A95" w:rsidP="0031486A">
      <w:pPr>
        <w:spacing w:before="100" w:beforeAutospacing="1" w:after="100" w:afterAutospacing="1"/>
        <w:jc w:val="center"/>
        <w:rPr>
          <w:rFonts w:cstheme="minorHAnsi"/>
          <w:sz w:val="80"/>
          <w:szCs w:val="80"/>
        </w:rPr>
      </w:pPr>
    </w:p>
    <w:p w14:paraId="024EC9DC" w14:textId="77777777" w:rsidR="008A4A95" w:rsidRDefault="008A4A95" w:rsidP="0031486A">
      <w:pPr>
        <w:spacing w:before="100" w:beforeAutospacing="1" w:after="100" w:afterAutospacing="1"/>
        <w:jc w:val="center"/>
        <w:rPr>
          <w:rFonts w:cstheme="minorHAnsi"/>
          <w:sz w:val="80"/>
          <w:szCs w:val="80"/>
        </w:rPr>
      </w:pPr>
    </w:p>
    <w:p w14:paraId="31D7BBEE" w14:textId="54C2B472" w:rsidR="008A4A95" w:rsidRDefault="008A4A95" w:rsidP="0031486A">
      <w:pPr>
        <w:spacing w:before="100" w:beforeAutospacing="1" w:after="100" w:afterAutospacing="1"/>
        <w:jc w:val="center"/>
        <w:rPr>
          <w:rFonts w:cstheme="minorHAnsi"/>
          <w:sz w:val="80"/>
          <w:szCs w:val="80"/>
        </w:rPr>
      </w:pPr>
      <w:r>
        <w:rPr>
          <w:noProof/>
        </w:rPr>
        <w:drawing>
          <wp:anchor distT="0" distB="0" distL="114300" distR="114300" simplePos="0" relativeHeight="251664384" behindDoc="0" locked="0" layoutInCell="1" allowOverlap="1" wp14:anchorId="38BD36A4" wp14:editId="10CB5CF3">
            <wp:simplePos x="0" y="0"/>
            <wp:positionH relativeFrom="column">
              <wp:posOffset>3750945</wp:posOffset>
            </wp:positionH>
            <wp:positionV relativeFrom="paragraph">
              <wp:posOffset>381635</wp:posOffset>
            </wp:positionV>
            <wp:extent cx="2088319" cy="1266825"/>
            <wp:effectExtent l="0" t="0" r="7620" b="0"/>
            <wp:wrapNone/>
            <wp:docPr id="4" name="Picture 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Logo.jpg"/>
                    <pic:cNvPicPr/>
                  </pic:nvPicPr>
                  <pic:blipFill>
                    <a:blip r:embed="rId9"/>
                    <a:stretch>
                      <a:fillRect/>
                    </a:stretch>
                  </pic:blipFill>
                  <pic:spPr>
                    <a:xfrm>
                      <a:off x="0" y="0"/>
                      <a:ext cx="2088319" cy="1266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1" layoutInCell="1" allowOverlap="1" wp14:anchorId="309D8ADD" wp14:editId="11ED235C">
                <wp:simplePos x="0" y="0"/>
                <wp:positionH relativeFrom="page">
                  <wp:posOffset>-609600</wp:posOffset>
                </wp:positionH>
                <wp:positionV relativeFrom="page">
                  <wp:posOffset>5391150</wp:posOffset>
                </wp:positionV>
                <wp:extent cx="8796020" cy="147320"/>
                <wp:effectExtent l="0" t="0" r="5080" b="508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6020" cy="147320"/>
                        </a:xfrm>
                        <a:prstGeom prst="rect">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4ABD4" id="Rectangle 2" o:spid="_x0000_s1026" style="position:absolute;margin-left:-48pt;margin-top:424.5pt;width:692.6pt;height:1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" fillcolor="#595959" stroked="f">
                <w10:wrap anchorx="page" anchory="page"/>
                <w10:anchorlock/>
              </v:rect>
            </w:pict>
          </mc:Fallback>
        </mc:AlternateContent>
      </w:r>
      <w:r>
        <w:rPr>
          <w:noProof/>
        </w:rPr>
        <mc:AlternateContent>
          <mc:Choice Requires="wps">
            <w:drawing>
              <wp:anchor distT="0" distB="0" distL="114300" distR="114300" simplePos="0" relativeHeight="251667456" behindDoc="0" locked="1" layoutInCell="1" allowOverlap="1" wp14:anchorId="333EC493" wp14:editId="38320B1D">
                <wp:simplePos x="0" y="0"/>
                <wp:positionH relativeFrom="page">
                  <wp:posOffset>-257175</wp:posOffset>
                </wp:positionH>
                <wp:positionV relativeFrom="page">
                  <wp:posOffset>-4445</wp:posOffset>
                </wp:positionV>
                <wp:extent cx="8796020" cy="347345"/>
                <wp:effectExtent l="0" t="0" r="508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6020" cy="347345"/>
                        </a:xfrm>
                        <a:prstGeom prst="rect">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F1A0F" id="Rectangle 2" o:spid="_x0000_s1026" style="position:absolute;margin-left:-20.25pt;margin-top:-.35pt;width:692.6pt;height:2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" fillcolor="#595959" stroked="f">
                <w10:wrap anchorx="page" anchory="page"/>
                <w10:anchorlock/>
              </v:rect>
            </w:pict>
          </mc:Fallback>
        </mc:AlternateContent>
      </w:r>
    </w:p>
    <w:p w14:paraId="1B092AED" w14:textId="77777777" w:rsidR="008A4A95" w:rsidRDefault="008A4A95" w:rsidP="0031486A">
      <w:pPr>
        <w:spacing w:before="100" w:beforeAutospacing="1" w:after="100" w:afterAutospacing="1"/>
        <w:jc w:val="center"/>
        <w:rPr>
          <w:rFonts w:cstheme="minorHAnsi"/>
          <w:sz w:val="80"/>
          <w:szCs w:val="80"/>
        </w:rPr>
      </w:pPr>
    </w:p>
    <w:p w14:paraId="6FC0560F" w14:textId="77777777" w:rsidR="008A4A95" w:rsidRDefault="008A4A95" w:rsidP="0031486A">
      <w:pPr>
        <w:spacing w:before="100" w:beforeAutospacing="1" w:after="100" w:afterAutospacing="1"/>
        <w:jc w:val="center"/>
        <w:rPr>
          <w:rFonts w:cstheme="minorHAnsi"/>
          <w:sz w:val="80"/>
          <w:szCs w:val="80"/>
        </w:rPr>
      </w:pPr>
    </w:p>
    <w:p w14:paraId="1681C740" w14:textId="77777777" w:rsidR="008A4A95" w:rsidRPr="008A4A95" w:rsidRDefault="008A4A95" w:rsidP="0031486A">
      <w:pPr>
        <w:spacing w:before="100" w:beforeAutospacing="1" w:after="100" w:afterAutospacing="1"/>
        <w:jc w:val="center"/>
        <w:rPr>
          <w:rFonts w:cstheme="minorHAnsi"/>
          <w:b/>
          <w:bCs/>
          <w:color w:val="984806" w:themeColor="accent6" w:themeShade="80"/>
          <w:sz w:val="20"/>
          <w:szCs w:val="20"/>
        </w:rPr>
      </w:pPr>
    </w:p>
    <w:p w14:paraId="5B29C745" w14:textId="62764802" w:rsidR="008A4A95" w:rsidRPr="008A4A95" w:rsidRDefault="00133E3B" w:rsidP="0031486A">
      <w:pPr>
        <w:spacing w:before="100" w:beforeAutospacing="1" w:after="100" w:afterAutospacing="1"/>
        <w:jc w:val="center"/>
        <w:rPr>
          <w:rFonts w:cstheme="minorHAnsi"/>
          <w:sz w:val="80"/>
          <w:szCs w:val="80"/>
        </w:rPr>
      </w:pPr>
      <w:r>
        <w:rPr>
          <w:rFonts w:cstheme="minorHAnsi"/>
          <w:b/>
          <w:bCs/>
          <w:color w:val="984806" w:themeColor="accent6" w:themeShade="80"/>
          <w:sz w:val="96"/>
          <w:szCs w:val="96"/>
        </w:rPr>
        <w:t>SMALL BUSINESS</w:t>
      </w:r>
      <w:r w:rsidR="008D2EE1" w:rsidRPr="008A4A95">
        <w:rPr>
          <w:rFonts w:cstheme="minorHAnsi"/>
          <w:color w:val="984806" w:themeColor="accent6" w:themeShade="80"/>
          <w:sz w:val="96"/>
          <w:szCs w:val="96"/>
        </w:rPr>
        <w:t xml:space="preserve"> </w:t>
      </w:r>
      <w:r w:rsidR="008A4A95" w:rsidRPr="008A4A95">
        <w:rPr>
          <w:rFonts w:cstheme="minorHAnsi"/>
          <w:sz w:val="96"/>
          <w:szCs w:val="96"/>
        </w:rPr>
        <w:br/>
      </w:r>
      <w:r>
        <w:rPr>
          <w:rFonts w:cstheme="minorHAnsi"/>
          <w:sz w:val="80"/>
          <w:szCs w:val="80"/>
        </w:rPr>
        <w:t>BRANDING BLUEPRINT</w:t>
      </w:r>
    </w:p>
    <w:p w14:paraId="34B2DA47" w14:textId="2118528C" w:rsidR="008D2EE1" w:rsidRPr="008A4A95" w:rsidRDefault="00133E3B" w:rsidP="0031486A">
      <w:pPr>
        <w:spacing w:before="100" w:beforeAutospacing="1" w:after="100" w:afterAutospacing="1"/>
        <w:jc w:val="center"/>
        <w:rPr>
          <w:rFonts w:cstheme="minorHAnsi"/>
          <w:b/>
          <w:bCs/>
          <w:color w:val="984806" w:themeColor="accent6" w:themeShade="80"/>
          <w:sz w:val="60"/>
          <w:szCs w:val="60"/>
        </w:rPr>
      </w:pPr>
      <w:r>
        <w:rPr>
          <w:rFonts w:cstheme="minorHAnsi"/>
          <w:b/>
          <w:bCs/>
          <w:color w:val="984806" w:themeColor="accent6" w:themeShade="80"/>
          <w:sz w:val="60"/>
          <w:szCs w:val="60"/>
        </w:rPr>
        <w:t>WORKBOOK</w:t>
      </w:r>
    </w:p>
    <w:p w14:paraId="4C6CA7D7" w14:textId="77777777" w:rsidR="0045555E" w:rsidRDefault="0045555E" w:rsidP="0045555E"/>
    <w:p w14:paraId="7F6FB8F8" w14:textId="77777777" w:rsidR="0045555E" w:rsidRDefault="0045555E" w:rsidP="0045555E"/>
    <w:p w14:paraId="7C180870" w14:textId="01D12218" w:rsidR="0045555E" w:rsidRDefault="0045555E" w:rsidP="0045555E"/>
    <w:p w14:paraId="4F15A931" w14:textId="26058AFC" w:rsidR="00FC3CAD" w:rsidRDefault="00FC3CAD" w:rsidP="0045555E"/>
    <w:p w14:paraId="3DB1BEB6" w14:textId="66EE2BCC" w:rsidR="00FC3CAD" w:rsidRDefault="00FC3CAD" w:rsidP="0045555E"/>
    <w:p w14:paraId="4A543ADE" w14:textId="5A42E0ED" w:rsidR="00133E3B" w:rsidRPr="00133E3B" w:rsidRDefault="00133E3B" w:rsidP="00133E3B">
      <w:pPr>
        <w:rPr>
          <w:iCs/>
          <w:lang w:val="en-CA"/>
        </w:rPr>
      </w:pPr>
      <w:r>
        <w:rPr>
          <w:iCs/>
          <w:lang w:val="en-CA"/>
        </w:rPr>
        <w:t xml:space="preserve"> </w:t>
      </w:r>
    </w:p>
    <w:p w14:paraId="181F26A3" w14:textId="77777777" w:rsidR="00133E3B" w:rsidRDefault="00133E3B" w:rsidP="00133E3B">
      <w:pPr>
        <w:rPr>
          <w:b/>
          <w:bCs/>
          <w:iCs/>
          <w:lang w:val="en-CA"/>
        </w:rPr>
      </w:pPr>
    </w:p>
    <w:p w14:paraId="4500814C" w14:textId="77777777" w:rsidR="00133E3B" w:rsidRDefault="00133E3B" w:rsidP="00133E3B">
      <w:pPr>
        <w:rPr>
          <w:b/>
          <w:bCs/>
          <w:iCs/>
          <w:lang w:val="en-CA"/>
        </w:rPr>
      </w:pPr>
    </w:p>
    <w:p w14:paraId="1C632699" w14:textId="7E19F608" w:rsidR="00133E3B" w:rsidRPr="00133E3B" w:rsidRDefault="00133E3B" w:rsidP="00133E3B">
      <w:pPr>
        <w:rPr>
          <w:iCs/>
          <w:color w:val="984806" w:themeColor="accent6" w:themeShade="80"/>
          <w:sz w:val="32"/>
          <w:szCs w:val="32"/>
          <w:lang w:val="en-CA"/>
        </w:rPr>
      </w:pPr>
      <w:r w:rsidRPr="00133E3B">
        <w:rPr>
          <w:iCs/>
          <w:color w:val="984806" w:themeColor="accent6" w:themeShade="80"/>
          <w:sz w:val="32"/>
          <w:szCs w:val="32"/>
          <w:lang w:val="en-CA"/>
        </w:rPr>
        <w:lastRenderedPageBreak/>
        <w:t>Introduction</w:t>
      </w:r>
    </w:p>
    <w:p w14:paraId="22CC8E28" w14:textId="77777777" w:rsidR="00133E3B" w:rsidRPr="00133E3B" w:rsidRDefault="00133E3B" w:rsidP="00133E3B">
      <w:pPr>
        <w:rPr>
          <w:iCs/>
          <w:lang w:val="en-CA"/>
        </w:rPr>
      </w:pPr>
      <w:r w:rsidRPr="00133E3B">
        <w:rPr>
          <w:iCs/>
          <w:lang w:val="en-CA"/>
        </w:rPr>
        <w:t>This workbook is designed to help you define and strengthen your brand identity by exploring the four essential pillars of branding. By working through the exercises and questions in each section, you'll gain clarity on your brand's core, messaging, identity, and application.</w:t>
      </w:r>
    </w:p>
    <w:p w14:paraId="6C434A26" w14:textId="77777777" w:rsidR="00133E3B" w:rsidRDefault="00133E3B" w:rsidP="00133E3B">
      <w:pPr>
        <w:rPr>
          <w:iCs/>
          <w:lang w:val="en-CA"/>
        </w:rPr>
      </w:pPr>
    </w:p>
    <w:p w14:paraId="1C764E74" w14:textId="5E8D42AA" w:rsidR="00133E3B" w:rsidRPr="00133E3B" w:rsidRDefault="00133E3B" w:rsidP="00133E3B">
      <w:pPr>
        <w:rPr>
          <w:b/>
          <w:bCs/>
          <w:iCs/>
          <w:color w:val="984806" w:themeColor="accent6" w:themeShade="80"/>
          <w:sz w:val="36"/>
          <w:szCs w:val="36"/>
          <w:lang w:val="en-CA"/>
        </w:rPr>
      </w:pPr>
      <w:r w:rsidRPr="00133E3B">
        <w:rPr>
          <w:b/>
          <w:bCs/>
          <w:iCs/>
          <w:color w:val="984806" w:themeColor="accent6" w:themeShade="80"/>
          <w:sz w:val="36"/>
          <w:szCs w:val="36"/>
          <w:lang w:val="en-CA"/>
        </w:rPr>
        <w:t>Pillar 1: Brand Core - Defining Your Foundation</w:t>
      </w:r>
    </w:p>
    <w:p w14:paraId="2627C3BF" w14:textId="77777777" w:rsidR="00133E3B" w:rsidRDefault="00133E3B" w:rsidP="00133E3B">
      <w:pPr>
        <w:rPr>
          <w:b/>
          <w:bCs/>
          <w:iCs/>
          <w:lang w:val="en-CA"/>
        </w:rPr>
      </w:pPr>
    </w:p>
    <w:p w14:paraId="5102230A" w14:textId="77777777" w:rsidR="00133E3B" w:rsidRPr="00133E3B" w:rsidRDefault="00133E3B" w:rsidP="00133E3B">
      <w:pPr>
        <w:rPr>
          <w:iCs/>
          <w:lang w:val="en-CA"/>
        </w:rPr>
      </w:pPr>
      <w:r w:rsidRPr="00133E3B">
        <w:rPr>
          <w:iCs/>
          <w:lang w:val="en-CA"/>
        </w:rPr>
        <w:t>Your brand core is the foundation upon which your entire brand is built. It encompasses your purpose (why you exist), vision (what you aspire to become), mission (how you will achieve your vision), and values (the guiding principles that dictate your actions). A strong brand core creates trust, attracts your ideal customers, and builds lasting connections.</w:t>
      </w:r>
    </w:p>
    <w:p w14:paraId="02F771EF" w14:textId="77777777" w:rsidR="00133E3B" w:rsidRDefault="00133E3B" w:rsidP="00133E3B">
      <w:pPr>
        <w:rPr>
          <w:b/>
          <w:bCs/>
          <w:iCs/>
          <w:lang w:val="en-CA"/>
        </w:rPr>
      </w:pPr>
    </w:p>
    <w:p w14:paraId="5A072514" w14:textId="4AED0C23" w:rsidR="00133E3B" w:rsidRPr="00133E3B" w:rsidRDefault="00133E3B" w:rsidP="00133E3B">
      <w:pPr>
        <w:rPr>
          <w:iCs/>
          <w:lang w:val="en-CA"/>
        </w:rPr>
      </w:pPr>
      <w:r w:rsidRPr="00133E3B">
        <w:rPr>
          <w:b/>
          <w:bCs/>
          <w:iCs/>
          <w:lang w:val="en-CA"/>
        </w:rPr>
        <w:t>Exercises &amp; Questions:</w:t>
      </w:r>
    </w:p>
    <w:p w14:paraId="5F265711" w14:textId="77777777" w:rsidR="00133E3B" w:rsidRPr="00133E3B" w:rsidRDefault="00133E3B" w:rsidP="00133E3B">
      <w:pPr>
        <w:numPr>
          <w:ilvl w:val="0"/>
          <w:numId w:val="52"/>
        </w:numPr>
        <w:rPr>
          <w:iCs/>
          <w:lang w:val="en-CA"/>
        </w:rPr>
      </w:pPr>
      <w:r w:rsidRPr="00133E3B">
        <w:rPr>
          <w:b/>
          <w:bCs/>
          <w:iCs/>
          <w:lang w:val="en-CA"/>
        </w:rPr>
        <w:t>Purpose:</w:t>
      </w:r>
    </w:p>
    <w:p w14:paraId="5CE7091B" w14:textId="77777777" w:rsidR="00133E3B" w:rsidRPr="00133E3B" w:rsidRDefault="00133E3B" w:rsidP="00133E3B">
      <w:pPr>
        <w:numPr>
          <w:ilvl w:val="1"/>
          <w:numId w:val="52"/>
        </w:numPr>
        <w:rPr>
          <w:iCs/>
          <w:lang w:val="en-CA"/>
        </w:rPr>
      </w:pPr>
      <w:r w:rsidRPr="00133E3B">
        <w:rPr>
          <w:iCs/>
          <w:lang w:val="en-CA"/>
        </w:rPr>
        <w:t>Why did you start your business? What problem are you trying to solve?</w:t>
      </w:r>
    </w:p>
    <w:p w14:paraId="26553A29" w14:textId="69DAA1C8" w:rsidR="00133E3B" w:rsidRPr="00133E3B" w:rsidRDefault="00133E3B" w:rsidP="00133E3B">
      <w:pPr>
        <w:numPr>
          <w:ilvl w:val="1"/>
          <w:numId w:val="52"/>
        </w:numPr>
        <w:rPr>
          <w:iCs/>
          <w:lang w:val="en-CA"/>
        </w:rPr>
      </w:pPr>
      <w:r w:rsidRPr="00133E3B">
        <w:rPr>
          <w:iCs/>
          <w:lang w:val="en-CA"/>
        </w:rPr>
        <w:t>What impact do you want to make in the world (or your community) through your business?</w:t>
      </w:r>
      <w:r>
        <w:rPr>
          <w:iCs/>
          <w:lang w:val="en-CA"/>
        </w:rPr>
        <w:br/>
      </w:r>
    </w:p>
    <w:p w14:paraId="2EA4F935" w14:textId="77777777" w:rsidR="00133E3B" w:rsidRPr="00133E3B" w:rsidRDefault="00133E3B" w:rsidP="00133E3B">
      <w:pPr>
        <w:numPr>
          <w:ilvl w:val="0"/>
          <w:numId w:val="52"/>
        </w:numPr>
        <w:rPr>
          <w:iCs/>
          <w:lang w:val="en-CA"/>
        </w:rPr>
      </w:pPr>
      <w:r w:rsidRPr="00133E3B">
        <w:rPr>
          <w:b/>
          <w:bCs/>
          <w:iCs/>
          <w:lang w:val="en-CA"/>
        </w:rPr>
        <w:t>Vision:</w:t>
      </w:r>
    </w:p>
    <w:p w14:paraId="09F93695" w14:textId="77777777" w:rsidR="00133E3B" w:rsidRPr="00133E3B" w:rsidRDefault="00133E3B" w:rsidP="00133E3B">
      <w:pPr>
        <w:numPr>
          <w:ilvl w:val="1"/>
          <w:numId w:val="52"/>
        </w:numPr>
        <w:rPr>
          <w:iCs/>
          <w:lang w:val="en-CA"/>
        </w:rPr>
      </w:pPr>
      <w:r w:rsidRPr="00133E3B">
        <w:rPr>
          <w:iCs/>
          <w:lang w:val="en-CA"/>
        </w:rPr>
        <w:t>What does your company look like in 5 years? 10 years?</w:t>
      </w:r>
    </w:p>
    <w:p w14:paraId="38AF9AD1" w14:textId="037D6C33" w:rsidR="00133E3B" w:rsidRPr="00133E3B" w:rsidRDefault="00133E3B" w:rsidP="00133E3B">
      <w:pPr>
        <w:numPr>
          <w:ilvl w:val="1"/>
          <w:numId w:val="52"/>
        </w:numPr>
        <w:rPr>
          <w:iCs/>
          <w:lang w:val="en-CA"/>
        </w:rPr>
      </w:pPr>
      <w:r w:rsidRPr="00133E3B">
        <w:rPr>
          <w:iCs/>
          <w:lang w:val="en-CA"/>
        </w:rPr>
        <w:t>What is the ultimate aspiration for your brand? What do you want to be known for?</w:t>
      </w:r>
      <w:r>
        <w:rPr>
          <w:iCs/>
          <w:lang w:val="en-CA"/>
        </w:rPr>
        <w:br/>
      </w:r>
    </w:p>
    <w:p w14:paraId="43D30F9A" w14:textId="77777777" w:rsidR="00133E3B" w:rsidRPr="00133E3B" w:rsidRDefault="00133E3B" w:rsidP="00133E3B">
      <w:pPr>
        <w:numPr>
          <w:ilvl w:val="0"/>
          <w:numId w:val="52"/>
        </w:numPr>
        <w:rPr>
          <w:iCs/>
          <w:lang w:val="en-CA"/>
        </w:rPr>
      </w:pPr>
      <w:r w:rsidRPr="00133E3B">
        <w:rPr>
          <w:b/>
          <w:bCs/>
          <w:iCs/>
          <w:lang w:val="en-CA"/>
        </w:rPr>
        <w:t>Mission:</w:t>
      </w:r>
    </w:p>
    <w:p w14:paraId="130A7252" w14:textId="77777777" w:rsidR="00133E3B" w:rsidRPr="00133E3B" w:rsidRDefault="00133E3B" w:rsidP="00133E3B">
      <w:pPr>
        <w:numPr>
          <w:ilvl w:val="1"/>
          <w:numId w:val="52"/>
        </w:numPr>
        <w:rPr>
          <w:iCs/>
          <w:lang w:val="en-CA"/>
        </w:rPr>
      </w:pPr>
      <w:r w:rsidRPr="00133E3B">
        <w:rPr>
          <w:iCs/>
          <w:lang w:val="en-CA"/>
        </w:rPr>
        <w:t>How will you achieve your vision? What specific actions will you take?</w:t>
      </w:r>
    </w:p>
    <w:p w14:paraId="12D0726F" w14:textId="7DAC9247" w:rsidR="00133E3B" w:rsidRPr="00133E3B" w:rsidRDefault="00133E3B" w:rsidP="00133E3B">
      <w:pPr>
        <w:numPr>
          <w:ilvl w:val="1"/>
          <w:numId w:val="52"/>
        </w:numPr>
        <w:rPr>
          <w:iCs/>
          <w:lang w:val="en-CA"/>
        </w:rPr>
      </w:pPr>
      <w:r w:rsidRPr="00133E3B">
        <w:rPr>
          <w:iCs/>
          <w:lang w:val="en-CA"/>
        </w:rPr>
        <w:t>What are your core offerings, and how do they contribute to your mission?</w:t>
      </w:r>
      <w:r>
        <w:rPr>
          <w:iCs/>
          <w:lang w:val="en-CA"/>
        </w:rPr>
        <w:br/>
      </w:r>
    </w:p>
    <w:p w14:paraId="61C2BA1B" w14:textId="77777777" w:rsidR="00133E3B" w:rsidRPr="00133E3B" w:rsidRDefault="00133E3B" w:rsidP="00133E3B">
      <w:pPr>
        <w:numPr>
          <w:ilvl w:val="0"/>
          <w:numId w:val="52"/>
        </w:numPr>
        <w:rPr>
          <w:iCs/>
          <w:lang w:val="en-CA"/>
        </w:rPr>
      </w:pPr>
      <w:r w:rsidRPr="00133E3B">
        <w:rPr>
          <w:b/>
          <w:bCs/>
          <w:iCs/>
          <w:lang w:val="en-CA"/>
        </w:rPr>
        <w:t>Values:</w:t>
      </w:r>
    </w:p>
    <w:p w14:paraId="066A76FA" w14:textId="77777777" w:rsidR="00133E3B" w:rsidRPr="00133E3B" w:rsidRDefault="00133E3B" w:rsidP="00133E3B">
      <w:pPr>
        <w:numPr>
          <w:ilvl w:val="1"/>
          <w:numId w:val="52"/>
        </w:numPr>
        <w:rPr>
          <w:iCs/>
          <w:lang w:val="en-CA"/>
        </w:rPr>
      </w:pPr>
      <w:r w:rsidRPr="00133E3B">
        <w:rPr>
          <w:iCs/>
          <w:lang w:val="en-CA"/>
        </w:rPr>
        <w:t>What are the 3-5 core values that guide your business decisions and interactions?</w:t>
      </w:r>
    </w:p>
    <w:p w14:paraId="3D630E24" w14:textId="77777777" w:rsidR="00133E3B" w:rsidRPr="00133E3B" w:rsidRDefault="00133E3B" w:rsidP="00133E3B">
      <w:pPr>
        <w:numPr>
          <w:ilvl w:val="1"/>
          <w:numId w:val="52"/>
        </w:numPr>
        <w:rPr>
          <w:iCs/>
          <w:lang w:val="en-CA"/>
        </w:rPr>
      </w:pPr>
      <w:r w:rsidRPr="00133E3B">
        <w:rPr>
          <w:iCs/>
          <w:lang w:val="en-CA"/>
        </w:rPr>
        <w:t>How do these values differentiate you from your competitors?</w:t>
      </w:r>
    </w:p>
    <w:p w14:paraId="1C225332" w14:textId="7DEFA087" w:rsidR="00133E3B" w:rsidRPr="00133E3B" w:rsidRDefault="00133E3B" w:rsidP="00133E3B">
      <w:pPr>
        <w:numPr>
          <w:ilvl w:val="1"/>
          <w:numId w:val="52"/>
        </w:numPr>
        <w:rPr>
          <w:iCs/>
          <w:lang w:val="en-CA"/>
        </w:rPr>
      </w:pPr>
      <w:r w:rsidRPr="00133E3B">
        <w:rPr>
          <w:iCs/>
          <w:lang w:val="en-CA"/>
        </w:rPr>
        <w:t xml:space="preserve">How are you </w:t>
      </w:r>
      <w:r>
        <w:rPr>
          <w:iCs/>
          <w:lang w:val="en-CA"/>
        </w:rPr>
        <w:t xml:space="preserve">and your employees </w:t>
      </w:r>
      <w:r w:rsidRPr="00133E3B">
        <w:rPr>
          <w:iCs/>
          <w:lang w:val="en-CA"/>
        </w:rPr>
        <w:t>embodying these values daily?</w:t>
      </w:r>
      <w:r>
        <w:rPr>
          <w:iCs/>
          <w:lang w:val="en-CA"/>
        </w:rPr>
        <w:br/>
      </w:r>
    </w:p>
    <w:p w14:paraId="18D6C353" w14:textId="77777777" w:rsidR="00133E3B" w:rsidRDefault="00133E3B">
      <w:pPr>
        <w:spacing w:after="200" w:line="276" w:lineRule="auto"/>
        <w:rPr>
          <w:b/>
          <w:bCs/>
          <w:iCs/>
          <w:color w:val="984806" w:themeColor="accent6" w:themeShade="80"/>
          <w:sz w:val="36"/>
          <w:szCs w:val="36"/>
          <w:lang w:val="en-CA"/>
        </w:rPr>
      </w:pPr>
      <w:r>
        <w:rPr>
          <w:b/>
          <w:bCs/>
          <w:iCs/>
          <w:color w:val="984806" w:themeColor="accent6" w:themeShade="80"/>
          <w:sz w:val="36"/>
          <w:szCs w:val="36"/>
          <w:lang w:val="en-CA"/>
        </w:rPr>
        <w:br w:type="page"/>
      </w:r>
    </w:p>
    <w:p w14:paraId="6B0647AD" w14:textId="3190BE06" w:rsidR="00133E3B" w:rsidRPr="00133E3B" w:rsidRDefault="00133E3B" w:rsidP="00133E3B">
      <w:pPr>
        <w:rPr>
          <w:b/>
          <w:bCs/>
          <w:iCs/>
          <w:color w:val="984806" w:themeColor="accent6" w:themeShade="80"/>
          <w:sz w:val="36"/>
          <w:szCs w:val="36"/>
          <w:lang w:val="en-CA"/>
        </w:rPr>
      </w:pPr>
      <w:r w:rsidRPr="00133E3B">
        <w:rPr>
          <w:b/>
          <w:bCs/>
          <w:iCs/>
          <w:color w:val="984806" w:themeColor="accent6" w:themeShade="80"/>
          <w:sz w:val="36"/>
          <w:szCs w:val="36"/>
          <w:lang w:val="en-CA"/>
        </w:rPr>
        <w:lastRenderedPageBreak/>
        <w:t>Pillar 2: Brand Messaging - Communicating Your Essence</w:t>
      </w:r>
    </w:p>
    <w:p w14:paraId="157D6525" w14:textId="77777777" w:rsidR="00133E3B" w:rsidRDefault="00133E3B" w:rsidP="00133E3B">
      <w:pPr>
        <w:rPr>
          <w:b/>
          <w:bCs/>
          <w:iCs/>
          <w:lang w:val="en-CA"/>
        </w:rPr>
      </w:pPr>
    </w:p>
    <w:p w14:paraId="5D97F7A5" w14:textId="5A8E05B2" w:rsidR="00133E3B" w:rsidRPr="00133E3B" w:rsidRDefault="00133E3B" w:rsidP="00133E3B">
      <w:pPr>
        <w:rPr>
          <w:iCs/>
          <w:lang w:val="en-CA"/>
        </w:rPr>
      </w:pPr>
      <w:r w:rsidRPr="00133E3B">
        <w:rPr>
          <w:iCs/>
          <w:lang w:val="en-CA"/>
        </w:rPr>
        <w:t>Brand messaging is how you communicate your brand's value, personality, and unique selling proposition (USP) to your target audience. It encompasses your brand's voice, tone, and style. Effective brand messaging resonates with your ideal customers, builds trust, and differentiates you from competitors.</w:t>
      </w:r>
    </w:p>
    <w:p w14:paraId="7326C642" w14:textId="77777777" w:rsidR="00133E3B" w:rsidRDefault="00133E3B" w:rsidP="00133E3B">
      <w:pPr>
        <w:rPr>
          <w:b/>
          <w:bCs/>
          <w:iCs/>
          <w:lang w:val="en-CA"/>
        </w:rPr>
      </w:pPr>
    </w:p>
    <w:p w14:paraId="2A045FDE" w14:textId="069DEA00" w:rsidR="00133E3B" w:rsidRPr="00133E3B" w:rsidRDefault="00133E3B" w:rsidP="00133E3B">
      <w:pPr>
        <w:rPr>
          <w:iCs/>
          <w:lang w:val="en-CA"/>
        </w:rPr>
      </w:pPr>
      <w:r w:rsidRPr="00133E3B">
        <w:rPr>
          <w:b/>
          <w:bCs/>
          <w:iCs/>
          <w:lang w:val="en-CA"/>
        </w:rPr>
        <w:t>Exercises &amp; Questions:</w:t>
      </w:r>
    </w:p>
    <w:p w14:paraId="04DE82D9" w14:textId="77777777" w:rsidR="00133E3B" w:rsidRPr="00133E3B" w:rsidRDefault="00133E3B" w:rsidP="00133E3B">
      <w:pPr>
        <w:numPr>
          <w:ilvl w:val="0"/>
          <w:numId w:val="53"/>
        </w:numPr>
        <w:rPr>
          <w:iCs/>
          <w:lang w:val="en-CA"/>
        </w:rPr>
      </w:pPr>
      <w:r w:rsidRPr="00133E3B">
        <w:rPr>
          <w:b/>
          <w:bCs/>
          <w:iCs/>
          <w:lang w:val="en-CA"/>
        </w:rPr>
        <w:t>Target Audience:</w:t>
      </w:r>
    </w:p>
    <w:p w14:paraId="674E5EF9" w14:textId="77777777" w:rsidR="00133E3B" w:rsidRPr="00133E3B" w:rsidRDefault="00133E3B" w:rsidP="00133E3B">
      <w:pPr>
        <w:numPr>
          <w:ilvl w:val="1"/>
          <w:numId w:val="53"/>
        </w:numPr>
        <w:rPr>
          <w:iCs/>
          <w:lang w:val="en-CA"/>
        </w:rPr>
      </w:pPr>
      <w:r w:rsidRPr="00133E3B">
        <w:rPr>
          <w:iCs/>
          <w:lang w:val="en-CA"/>
        </w:rPr>
        <w:t>Describe your ideal customer. What are their demographics (age, location, income, etc.)?</w:t>
      </w:r>
    </w:p>
    <w:p w14:paraId="449E73BD" w14:textId="77777777" w:rsidR="00133E3B" w:rsidRPr="00133E3B" w:rsidRDefault="00133E3B" w:rsidP="00133E3B">
      <w:pPr>
        <w:numPr>
          <w:ilvl w:val="1"/>
          <w:numId w:val="53"/>
        </w:numPr>
        <w:rPr>
          <w:iCs/>
          <w:lang w:val="en-CA"/>
        </w:rPr>
      </w:pPr>
      <w:r w:rsidRPr="00133E3B">
        <w:rPr>
          <w:iCs/>
          <w:lang w:val="en-CA"/>
        </w:rPr>
        <w:t>What are their interests, needs, desires, and pain points?</w:t>
      </w:r>
    </w:p>
    <w:p w14:paraId="0DCAE81D" w14:textId="02100426" w:rsidR="00133E3B" w:rsidRPr="00133E3B" w:rsidRDefault="00133E3B" w:rsidP="00133E3B">
      <w:pPr>
        <w:numPr>
          <w:ilvl w:val="1"/>
          <w:numId w:val="53"/>
        </w:numPr>
        <w:rPr>
          <w:iCs/>
          <w:lang w:val="en-CA"/>
        </w:rPr>
      </w:pPr>
      <w:r w:rsidRPr="00133E3B">
        <w:rPr>
          <w:iCs/>
          <w:lang w:val="en-CA"/>
        </w:rPr>
        <w:t>Where do they spend their time online and offline?</w:t>
      </w:r>
      <w:r>
        <w:rPr>
          <w:iCs/>
          <w:lang w:val="en-CA"/>
        </w:rPr>
        <w:br/>
      </w:r>
    </w:p>
    <w:p w14:paraId="3C375AD4" w14:textId="77777777" w:rsidR="00133E3B" w:rsidRPr="00133E3B" w:rsidRDefault="00133E3B" w:rsidP="00133E3B">
      <w:pPr>
        <w:numPr>
          <w:ilvl w:val="0"/>
          <w:numId w:val="53"/>
        </w:numPr>
        <w:rPr>
          <w:iCs/>
          <w:lang w:val="en-CA"/>
        </w:rPr>
      </w:pPr>
      <w:r w:rsidRPr="00133E3B">
        <w:rPr>
          <w:b/>
          <w:bCs/>
          <w:iCs/>
          <w:lang w:val="en-CA"/>
        </w:rPr>
        <w:t>Brand Personality:</w:t>
      </w:r>
    </w:p>
    <w:p w14:paraId="32A45CFF" w14:textId="77777777" w:rsidR="00133E3B" w:rsidRPr="00133E3B" w:rsidRDefault="00133E3B" w:rsidP="00133E3B">
      <w:pPr>
        <w:numPr>
          <w:ilvl w:val="1"/>
          <w:numId w:val="53"/>
        </w:numPr>
        <w:rPr>
          <w:iCs/>
          <w:lang w:val="en-CA"/>
        </w:rPr>
      </w:pPr>
      <w:r w:rsidRPr="00133E3B">
        <w:rPr>
          <w:iCs/>
          <w:lang w:val="en-CA"/>
        </w:rPr>
        <w:t>If your brand was a person, how would you describe them (e.g., professional, quirky, fun, serious, trustworthy, innovative)?</w:t>
      </w:r>
    </w:p>
    <w:p w14:paraId="66905E47" w14:textId="3B7BD3BD" w:rsidR="00133E3B" w:rsidRPr="00133E3B" w:rsidRDefault="00133E3B" w:rsidP="00133E3B">
      <w:pPr>
        <w:numPr>
          <w:ilvl w:val="1"/>
          <w:numId w:val="53"/>
        </w:numPr>
        <w:rPr>
          <w:iCs/>
          <w:lang w:val="en-CA"/>
        </w:rPr>
      </w:pPr>
      <w:r w:rsidRPr="00133E3B">
        <w:rPr>
          <w:iCs/>
          <w:lang w:val="en-CA"/>
        </w:rPr>
        <w:t>What are the key characteristics that define your brand's personality?</w:t>
      </w:r>
      <w:r>
        <w:rPr>
          <w:iCs/>
          <w:lang w:val="en-CA"/>
        </w:rPr>
        <w:br/>
      </w:r>
    </w:p>
    <w:p w14:paraId="4B7DBA1C" w14:textId="77777777" w:rsidR="00133E3B" w:rsidRPr="00133E3B" w:rsidRDefault="00133E3B" w:rsidP="00133E3B">
      <w:pPr>
        <w:numPr>
          <w:ilvl w:val="0"/>
          <w:numId w:val="53"/>
        </w:numPr>
        <w:rPr>
          <w:iCs/>
          <w:lang w:val="en-CA"/>
        </w:rPr>
      </w:pPr>
      <w:r w:rsidRPr="00133E3B">
        <w:rPr>
          <w:b/>
          <w:bCs/>
          <w:iCs/>
          <w:lang w:val="en-CA"/>
        </w:rPr>
        <w:t>Brand Voice &amp; Tone:</w:t>
      </w:r>
    </w:p>
    <w:p w14:paraId="3159A8BA" w14:textId="77777777" w:rsidR="00133E3B" w:rsidRPr="00133E3B" w:rsidRDefault="00133E3B" w:rsidP="00133E3B">
      <w:pPr>
        <w:numPr>
          <w:ilvl w:val="1"/>
          <w:numId w:val="53"/>
        </w:numPr>
        <w:rPr>
          <w:iCs/>
          <w:lang w:val="en-CA"/>
        </w:rPr>
      </w:pPr>
      <w:r w:rsidRPr="00133E3B">
        <w:rPr>
          <w:iCs/>
          <w:lang w:val="en-CA"/>
        </w:rPr>
        <w:t>How does your brand communicate (e.g., formal, informal, humorous, educational, motivational)?</w:t>
      </w:r>
    </w:p>
    <w:p w14:paraId="57AAB844" w14:textId="1876BA67" w:rsidR="00133E3B" w:rsidRPr="00133E3B" w:rsidRDefault="00133E3B" w:rsidP="00133E3B">
      <w:pPr>
        <w:numPr>
          <w:ilvl w:val="1"/>
          <w:numId w:val="53"/>
        </w:numPr>
        <w:rPr>
          <w:iCs/>
          <w:lang w:val="en-CA"/>
        </w:rPr>
      </w:pPr>
      <w:r w:rsidRPr="00133E3B">
        <w:rPr>
          <w:iCs/>
          <w:lang w:val="en-CA"/>
        </w:rPr>
        <w:t>How does your tone adapt to different situations and audiences?</w:t>
      </w:r>
      <w:r>
        <w:rPr>
          <w:iCs/>
          <w:lang w:val="en-CA"/>
        </w:rPr>
        <w:br/>
      </w:r>
    </w:p>
    <w:p w14:paraId="4B6BFA98" w14:textId="77777777" w:rsidR="00133E3B" w:rsidRPr="00133E3B" w:rsidRDefault="00133E3B" w:rsidP="00133E3B">
      <w:pPr>
        <w:numPr>
          <w:ilvl w:val="0"/>
          <w:numId w:val="53"/>
        </w:numPr>
        <w:rPr>
          <w:iCs/>
          <w:lang w:val="en-CA"/>
        </w:rPr>
      </w:pPr>
      <w:r w:rsidRPr="00133E3B">
        <w:rPr>
          <w:b/>
          <w:bCs/>
          <w:iCs/>
          <w:lang w:val="en-CA"/>
        </w:rPr>
        <w:t>Unique Selling Proposition (USP):</w:t>
      </w:r>
    </w:p>
    <w:p w14:paraId="087976A8" w14:textId="77777777" w:rsidR="00133E3B" w:rsidRPr="00133E3B" w:rsidRDefault="00133E3B" w:rsidP="00133E3B">
      <w:pPr>
        <w:numPr>
          <w:ilvl w:val="1"/>
          <w:numId w:val="53"/>
        </w:numPr>
        <w:rPr>
          <w:iCs/>
          <w:lang w:val="en-CA"/>
        </w:rPr>
      </w:pPr>
      <w:r w:rsidRPr="00133E3B">
        <w:rPr>
          <w:iCs/>
          <w:lang w:val="en-CA"/>
        </w:rPr>
        <w:t>What makes you different from your competitors?</w:t>
      </w:r>
    </w:p>
    <w:p w14:paraId="36C9D1EA" w14:textId="1DD9C980" w:rsidR="00133E3B" w:rsidRPr="00133E3B" w:rsidRDefault="00133E3B" w:rsidP="00133E3B">
      <w:pPr>
        <w:numPr>
          <w:ilvl w:val="1"/>
          <w:numId w:val="53"/>
        </w:numPr>
        <w:rPr>
          <w:iCs/>
          <w:lang w:val="en-CA"/>
        </w:rPr>
      </w:pPr>
      <w:r w:rsidRPr="00133E3B">
        <w:rPr>
          <w:iCs/>
          <w:lang w:val="en-CA"/>
        </w:rPr>
        <w:t>What unique value do you offer to your customers?</w:t>
      </w:r>
      <w:r>
        <w:rPr>
          <w:iCs/>
          <w:lang w:val="en-CA"/>
        </w:rPr>
        <w:br/>
      </w:r>
    </w:p>
    <w:p w14:paraId="7786D166" w14:textId="77777777" w:rsidR="00133E3B" w:rsidRPr="00133E3B" w:rsidRDefault="00133E3B" w:rsidP="00133E3B">
      <w:pPr>
        <w:numPr>
          <w:ilvl w:val="0"/>
          <w:numId w:val="53"/>
        </w:numPr>
        <w:rPr>
          <w:iCs/>
          <w:lang w:val="en-CA"/>
        </w:rPr>
      </w:pPr>
      <w:r w:rsidRPr="00133E3B">
        <w:rPr>
          <w:b/>
          <w:bCs/>
          <w:iCs/>
          <w:lang w:val="en-CA"/>
        </w:rPr>
        <w:t>Value Proposition:</w:t>
      </w:r>
    </w:p>
    <w:p w14:paraId="0A1C3CA1" w14:textId="77777777" w:rsidR="00133E3B" w:rsidRPr="00133E3B" w:rsidRDefault="00133E3B" w:rsidP="00133E3B">
      <w:pPr>
        <w:numPr>
          <w:ilvl w:val="1"/>
          <w:numId w:val="53"/>
        </w:numPr>
        <w:rPr>
          <w:iCs/>
          <w:lang w:val="en-CA"/>
        </w:rPr>
      </w:pPr>
      <w:r w:rsidRPr="00133E3B">
        <w:rPr>
          <w:iCs/>
          <w:lang w:val="en-CA"/>
        </w:rPr>
        <w:t>What problem do you solve for your customers?</w:t>
      </w:r>
    </w:p>
    <w:p w14:paraId="784EA8A7" w14:textId="4714034C" w:rsidR="00133E3B" w:rsidRPr="00133E3B" w:rsidRDefault="00133E3B" w:rsidP="00133E3B">
      <w:pPr>
        <w:numPr>
          <w:ilvl w:val="1"/>
          <w:numId w:val="53"/>
        </w:numPr>
        <w:rPr>
          <w:iCs/>
          <w:lang w:val="en-CA"/>
        </w:rPr>
      </w:pPr>
      <w:r w:rsidRPr="00133E3B">
        <w:rPr>
          <w:iCs/>
          <w:lang w:val="en-CA"/>
        </w:rPr>
        <w:t>What benefits do they receive by choosing your brand?</w:t>
      </w:r>
      <w:r>
        <w:rPr>
          <w:iCs/>
          <w:lang w:val="en-CA"/>
        </w:rPr>
        <w:br/>
      </w:r>
    </w:p>
    <w:p w14:paraId="7CA90966" w14:textId="77777777" w:rsidR="00133E3B" w:rsidRPr="00133E3B" w:rsidRDefault="00133E3B" w:rsidP="00133E3B">
      <w:pPr>
        <w:numPr>
          <w:ilvl w:val="0"/>
          <w:numId w:val="53"/>
        </w:numPr>
        <w:rPr>
          <w:iCs/>
          <w:lang w:val="en-CA"/>
        </w:rPr>
      </w:pPr>
      <w:r w:rsidRPr="00133E3B">
        <w:rPr>
          <w:b/>
          <w:bCs/>
          <w:iCs/>
          <w:lang w:val="en-CA"/>
        </w:rPr>
        <w:t>Tagline Development:</w:t>
      </w:r>
    </w:p>
    <w:p w14:paraId="7BDA7C45" w14:textId="77777777" w:rsidR="00133E3B" w:rsidRPr="00133E3B" w:rsidRDefault="00133E3B" w:rsidP="00133E3B">
      <w:pPr>
        <w:numPr>
          <w:ilvl w:val="1"/>
          <w:numId w:val="53"/>
        </w:numPr>
        <w:rPr>
          <w:iCs/>
          <w:lang w:val="en-CA"/>
        </w:rPr>
      </w:pPr>
      <w:r w:rsidRPr="00133E3B">
        <w:rPr>
          <w:iCs/>
          <w:lang w:val="en-CA"/>
        </w:rPr>
        <w:t>Create 3-5 potential taglines that capture the essence of your brand and its value proposition.</w:t>
      </w:r>
    </w:p>
    <w:p w14:paraId="07DE6AC4" w14:textId="65CF659B" w:rsidR="00133E3B" w:rsidRPr="00133E3B" w:rsidRDefault="00133E3B" w:rsidP="00133E3B">
      <w:pPr>
        <w:numPr>
          <w:ilvl w:val="1"/>
          <w:numId w:val="53"/>
        </w:numPr>
        <w:rPr>
          <w:iCs/>
          <w:lang w:val="en-CA"/>
        </w:rPr>
      </w:pPr>
      <w:r w:rsidRPr="00133E3B">
        <w:rPr>
          <w:iCs/>
          <w:lang w:val="en-CA"/>
        </w:rPr>
        <w:t>Which tagline is the most memorable, impactful, and aligned with your brand messaging?</w:t>
      </w:r>
      <w:r>
        <w:rPr>
          <w:iCs/>
          <w:lang w:val="en-CA"/>
        </w:rPr>
        <w:br/>
      </w:r>
    </w:p>
    <w:p w14:paraId="1913A14A" w14:textId="77777777" w:rsidR="00133E3B" w:rsidRDefault="00133E3B">
      <w:pPr>
        <w:spacing w:after="200" w:line="276" w:lineRule="auto"/>
        <w:rPr>
          <w:b/>
          <w:bCs/>
          <w:iCs/>
          <w:color w:val="984806" w:themeColor="accent6" w:themeShade="80"/>
          <w:sz w:val="36"/>
          <w:szCs w:val="36"/>
          <w:lang w:val="en-CA"/>
        </w:rPr>
      </w:pPr>
      <w:r>
        <w:rPr>
          <w:b/>
          <w:bCs/>
          <w:iCs/>
          <w:color w:val="984806" w:themeColor="accent6" w:themeShade="80"/>
          <w:sz w:val="36"/>
          <w:szCs w:val="36"/>
          <w:lang w:val="en-CA"/>
        </w:rPr>
        <w:br w:type="page"/>
      </w:r>
    </w:p>
    <w:p w14:paraId="7AB292E1" w14:textId="212B66CE" w:rsidR="00133E3B" w:rsidRPr="00133E3B" w:rsidRDefault="00133E3B" w:rsidP="00133E3B">
      <w:pPr>
        <w:rPr>
          <w:b/>
          <w:bCs/>
          <w:iCs/>
          <w:color w:val="984806" w:themeColor="accent6" w:themeShade="80"/>
          <w:sz w:val="36"/>
          <w:szCs w:val="36"/>
          <w:lang w:val="en-CA"/>
        </w:rPr>
      </w:pPr>
      <w:r w:rsidRPr="00133E3B">
        <w:rPr>
          <w:b/>
          <w:bCs/>
          <w:iCs/>
          <w:color w:val="984806" w:themeColor="accent6" w:themeShade="80"/>
          <w:sz w:val="36"/>
          <w:szCs w:val="36"/>
          <w:lang w:val="en-CA"/>
        </w:rPr>
        <w:lastRenderedPageBreak/>
        <w:t>Pillar 3: Brand Identity - Visualizing Your Brand</w:t>
      </w:r>
    </w:p>
    <w:p w14:paraId="48DBDC44" w14:textId="77777777" w:rsidR="00133E3B" w:rsidRDefault="00133E3B" w:rsidP="00133E3B">
      <w:pPr>
        <w:rPr>
          <w:b/>
          <w:bCs/>
          <w:iCs/>
          <w:lang w:val="en-CA"/>
        </w:rPr>
      </w:pPr>
    </w:p>
    <w:p w14:paraId="0107D245" w14:textId="211F4D0E" w:rsidR="00133E3B" w:rsidRPr="00133E3B" w:rsidRDefault="00133E3B" w:rsidP="00133E3B">
      <w:pPr>
        <w:rPr>
          <w:iCs/>
          <w:lang w:val="en-CA"/>
        </w:rPr>
      </w:pPr>
      <w:r w:rsidRPr="00133E3B">
        <w:rPr>
          <w:iCs/>
          <w:lang w:val="en-CA"/>
        </w:rPr>
        <w:t>Brand identity is the visual representation of your brand. It includes your logo, color palette, typography, imagery, and other design elements. A strong brand identity is consistent, memorable, and reflects your brand's core values and personality.</w:t>
      </w:r>
    </w:p>
    <w:p w14:paraId="01F903F1" w14:textId="77777777" w:rsidR="00AA02F9" w:rsidRDefault="00AA02F9" w:rsidP="00133E3B">
      <w:pPr>
        <w:rPr>
          <w:b/>
          <w:bCs/>
          <w:iCs/>
          <w:lang w:val="en-CA"/>
        </w:rPr>
      </w:pPr>
    </w:p>
    <w:p w14:paraId="241A4DE0" w14:textId="4918F1B1" w:rsidR="00133E3B" w:rsidRPr="00133E3B" w:rsidRDefault="00133E3B" w:rsidP="00133E3B">
      <w:pPr>
        <w:rPr>
          <w:iCs/>
          <w:lang w:val="en-CA"/>
        </w:rPr>
      </w:pPr>
      <w:r w:rsidRPr="00133E3B">
        <w:rPr>
          <w:b/>
          <w:bCs/>
          <w:iCs/>
          <w:lang w:val="en-CA"/>
        </w:rPr>
        <w:t>Exercises &amp; Questions:</w:t>
      </w:r>
    </w:p>
    <w:p w14:paraId="202A55AE" w14:textId="77777777" w:rsidR="00133E3B" w:rsidRPr="00133E3B" w:rsidRDefault="00133E3B" w:rsidP="00133E3B">
      <w:pPr>
        <w:numPr>
          <w:ilvl w:val="0"/>
          <w:numId w:val="54"/>
        </w:numPr>
        <w:rPr>
          <w:iCs/>
          <w:lang w:val="en-CA"/>
        </w:rPr>
      </w:pPr>
      <w:r w:rsidRPr="00133E3B">
        <w:rPr>
          <w:b/>
          <w:bCs/>
          <w:iCs/>
          <w:lang w:val="en-CA"/>
        </w:rPr>
        <w:t>Logo Analysis:</w:t>
      </w:r>
    </w:p>
    <w:p w14:paraId="1325C83F" w14:textId="77777777" w:rsidR="00133E3B" w:rsidRPr="00133E3B" w:rsidRDefault="00133E3B" w:rsidP="00133E3B">
      <w:pPr>
        <w:numPr>
          <w:ilvl w:val="1"/>
          <w:numId w:val="54"/>
        </w:numPr>
        <w:rPr>
          <w:iCs/>
          <w:lang w:val="en-CA"/>
        </w:rPr>
      </w:pPr>
      <w:r w:rsidRPr="00133E3B">
        <w:rPr>
          <w:iCs/>
          <w:lang w:val="en-CA"/>
        </w:rPr>
        <w:t>What are the key elements of your current logo (e.g., symbols, shapes, colors, typography)?</w:t>
      </w:r>
    </w:p>
    <w:p w14:paraId="2B7FD46B" w14:textId="77777777" w:rsidR="00133E3B" w:rsidRPr="00133E3B" w:rsidRDefault="00133E3B" w:rsidP="00133E3B">
      <w:pPr>
        <w:numPr>
          <w:ilvl w:val="1"/>
          <w:numId w:val="54"/>
        </w:numPr>
        <w:rPr>
          <w:iCs/>
          <w:lang w:val="en-CA"/>
        </w:rPr>
      </w:pPr>
      <w:r w:rsidRPr="00133E3B">
        <w:rPr>
          <w:iCs/>
          <w:lang w:val="en-CA"/>
        </w:rPr>
        <w:t>Does your logo effectively communicate your brand's personality and value proposition?</w:t>
      </w:r>
    </w:p>
    <w:p w14:paraId="6204DF8D" w14:textId="58A90770" w:rsidR="00133E3B" w:rsidRPr="00133E3B" w:rsidRDefault="00133E3B" w:rsidP="00133E3B">
      <w:pPr>
        <w:numPr>
          <w:ilvl w:val="1"/>
          <w:numId w:val="54"/>
        </w:numPr>
        <w:rPr>
          <w:iCs/>
          <w:lang w:val="en-CA"/>
        </w:rPr>
      </w:pPr>
      <w:r w:rsidRPr="00133E3B">
        <w:rPr>
          <w:iCs/>
          <w:lang w:val="en-CA"/>
        </w:rPr>
        <w:t>Is your logo memorable</w:t>
      </w:r>
      <w:r>
        <w:rPr>
          <w:iCs/>
          <w:lang w:val="en-CA"/>
        </w:rPr>
        <w:t xml:space="preserve">, </w:t>
      </w:r>
      <w:r w:rsidRPr="00133E3B">
        <w:rPr>
          <w:iCs/>
          <w:lang w:val="en-CA"/>
        </w:rPr>
        <w:t>recognizable</w:t>
      </w:r>
      <w:r>
        <w:rPr>
          <w:iCs/>
          <w:lang w:val="en-CA"/>
        </w:rPr>
        <w:t xml:space="preserve"> and will it stand the test of time</w:t>
      </w:r>
      <w:r w:rsidRPr="00133E3B">
        <w:rPr>
          <w:iCs/>
          <w:lang w:val="en-CA"/>
        </w:rPr>
        <w:t>?</w:t>
      </w:r>
      <w:r>
        <w:rPr>
          <w:iCs/>
          <w:lang w:val="en-CA"/>
        </w:rPr>
        <w:br/>
      </w:r>
    </w:p>
    <w:p w14:paraId="70012223" w14:textId="77777777" w:rsidR="00133E3B" w:rsidRPr="00133E3B" w:rsidRDefault="00133E3B" w:rsidP="00133E3B">
      <w:pPr>
        <w:numPr>
          <w:ilvl w:val="0"/>
          <w:numId w:val="54"/>
        </w:numPr>
        <w:rPr>
          <w:iCs/>
          <w:lang w:val="en-CA"/>
        </w:rPr>
      </w:pPr>
      <w:r w:rsidRPr="00133E3B">
        <w:rPr>
          <w:b/>
          <w:bCs/>
          <w:iCs/>
          <w:lang w:val="en-CA"/>
        </w:rPr>
        <w:t>Color Palette:</w:t>
      </w:r>
    </w:p>
    <w:p w14:paraId="76878F40" w14:textId="77777777" w:rsidR="00133E3B" w:rsidRPr="00133E3B" w:rsidRDefault="00133E3B" w:rsidP="00133E3B">
      <w:pPr>
        <w:numPr>
          <w:ilvl w:val="1"/>
          <w:numId w:val="54"/>
        </w:numPr>
        <w:rPr>
          <w:iCs/>
          <w:lang w:val="en-CA"/>
        </w:rPr>
      </w:pPr>
      <w:r w:rsidRPr="00133E3B">
        <w:rPr>
          <w:iCs/>
          <w:lang w:val="en-CA"/>
        </w:rPr>
        <w:t>What are your primary and secondary brand colors?</w:t>
      </w:r>
    </w:p>
    <w:p w14:paraId="498F71E0" w14:textId="77777777" w:rsidR="00133E3B" w:rsidRPr="00133E3B" w:rsidRDefault="00133E3B" w:rsidP="00133E3B">
      <w:pPr>
        <w:numPr>
          <w:ilvl w:val="1"/>
          <w:numId w:val="54"/>
        </w:numPr>
        <w:rPr>
          <w:iCs/>
          <w:lang w:val="en-CA"/>
        </w:rPr>
      </w:pPr>
      <w:r w:rsidRPr="00133E3B">
        <w:rPr>
          <w:iCs/>
          <w:lang w:val="en-CA"/>
        </w:rPr>
        <w:t>What emotions and associations do these colors evoke? (Consider color psychology)</w:t>
      </w:r>
    </w:p>
    <w:p w14:paraId="1F10804F" w14:textId="4386DB37" w:rsidR="00133E3B" w:rsidRPr="00133E3B" w:rsidRDefault="00133E3B" w:rsidP="00133E3B">
      <w:pPr>
        <w:numPr>
          <w:ilvl w:val="1"/>
          <w:numId w:val="54"/>
        </w:numPr>
        <w:rPr>
          <w:iCs/>
          <w:lang w:val="en-CA"/>
        </w:rPr>
      </w:pPr>
      <w:r w:rsidRPr="00133E3B">
        <w:rPr>
          <w:iCs/>
          <w:lang w:val="en-CA"/>
        </w:rPr>
        <w:t>Do your colors align with your brand's personality and target audience?</w:t>
      </w:r>
      <w:r w:rsidR="00AA02F9">
        <w:rPr>
          <w:iCs/>
          <w:lang w:val="en-CA"/>
        </w:rPr>
        <w:br/>
      </w:r>
    </w:p>
    <w:p w14:paraId="571719AF" w14:textId="77777777" w:rsidR="00133E3B" w:rsidRPr="00133E3B" w:rsidRDefault="00133E3B" w:rsidP="00133E3B">
      <w:pPr>
        <w:numPr>
          <w:ilvl w:val="0"/>
          <w:numId w:val="54"/>
        </w:numPr>
        <w:rPr>
          <w:iCs/>
          <w:lang w:val="en-CA"/>
        </w:rPr>
      </w:pPr>
      <w:r w:rsidRPr="00133E3B">
        <w:rPr>
          <w:b/>
          <w:bCs/>
          <w:iCs/>
          <w:lang w:val="en-CA"/>
        </w:rPr>
        <w:t>Typography:</w:t>
      </w:r>
    </w:p>
    <w:p w14:paraId="2C413740" w14:textId="77777777" w:rsidR="00133E3B" w:rsidRPr="00133E3B" w:rsidRDefault="00133E3B" w:rsidP="00133E3B">
      <w:pPr>
        <w:numPr>
          <w:ilvl w:val="1"/>
          <w:numId w:val="54"/>
        </w:numPr>
        <w:rPr>
          <w:iCs/>
          <w:lang w:val="en-CA"/>
        </w:rPr>
      </w:pPr>
      <w:r w:rsidRPr="00133E3B">
        <w:rPr>
          <w:iCs/>
          <w:lang w:val="en-CA"/>
        </w:rPr>
        <w:t>What fonts do you use for your logo, website, and marketing materials?</w:t>
      </w:r>
    </w:p>
    <w:p w14:paraId="5CF16292" w14:textId="27949644" w:rsidR="00133E3B" w:rsidRPr="00133E3B" w:rsidRDefault="00133E3B" w:rsidP="00133E3B">
      <w:pPr>
        <w:numPr>
          <w:ilvl w:val="1"/>
          <w:numId w:val="54"/>
        </w:numPr>
        <w:rPr>
          <w:iCs/>
          <w:lang w:val="en-CA"/>
        </w:rPr>
      </w:pPr>
      <w:r w:rsidRPr="00133E3B">
        <w:rPr>
          <w:iCs/>
          <w:lang w:val="en-CA"/>
        </w:rPr>
        <w:t>Do your fonts reflect your brand's personality and readability?</w:t>
      </w:r>
      <w:r w:rsidR="00AA02F9">
        <w:rPr>
          <w:iCs/>
          <w:lang w:val="en-CA"/>
        </w:rPr>
        <w:br/>
      </w:r>
    </w:p>
    <w:p w14:paraId="335F7074" w14:textId="77777777" w:rsidR="00133E3B" w:rsidRPr="00133E3B" w:rsidRDefault="00133E3B" w:rsidP="00133E3B">
      <w:pPr>
        <w:numPr>
          <w:ilvl w:val="0"/>
          <w:numId w:val="54"/>
        </w:numPr>
        <w:rPr>
          <w:iCs/>
          <w:lang w:val="en-CA"/>
        </w:rPr>
      </w:pPr>
      <w:r w:rsidRPr="00133E3B">
        <w:rPr>
          <w:b/>
          <w:bCs/>
          <w:iCs/>
          <w:lang w:val="en-CA"/>
        </w:rPr>
        <w:t>Imagery &amp; Graphics:</w:t>
      </w:r>
    </w:p>
    <w:p w14:paraId="6F69DDD1" w14:textId="77777777" w:rsidR="00133E3B" w:rsidRPr="00133E3B" w:rsidRDefault="00133E3B" w:rsidP="00133E3B">
      <w:pPr>
        <w:numPr>
          <w:ilvl w:val="1"/>
          <w:numId w:val="54"/>
        </w:numPr>
        <w:rPr>
          <w:iCs/>
          <w:lang w:val="en-CA"/>
        </w:rPr>
      </w:pPr>
      <w:r w:rsidRPr="00133E3B">
        <w:rPr>
          <w:iCs/>
          <w:lang w:val="en-CA"/>
        </w:rPr>
        <w:t>What types of images and graphics do you use to represent your brand?</w:t>
      </w:r>
    </w:p>
    <w:p w14:paraId="4B6F864C" w14:textId="77777777" w:rsidR="00133E3B" w:rsidRPr="00133E3B" w:rsidRDefault="00133E3B" w:rsidP="00133E3B">
      <w:pPr>
        <w:numPr>
          <w:ilvl w:val="1"/>
          <w:numId w:val="54"/>
        </w:numPr>
        <w:rPr>
          <w:iCs/>
          <w:lang w:val="en-CA"/>
        </w:rPr>
      </w:pPr>
      <w:r w:rsidRPr="00133E3B">
        <w:rPr>
          <w:iCs/>
          <w:lang w:val="en-CA"/>
        </w:rPr>
        <w:t>Are your visuals consistent with your brand's overall aesthetic?</w:t>
      </w:r>
    </w:p>
    <w:p w14:paraId="107FF6B1" w14:textId="0A556B8C" w:rsidR="00133E3B" w:rsidRPr="00133E3B" w:rsidRDefault="00133E3B" w:rsidP="00133E3B">
      <w:pPr>
        <w:numPr>
          <w:ilvl w:val="1"/>
          <w:numId w:val="54"/>
        </w:numPr>
        <w:rPr>
          <w:iCs/>
          <w:lang w:val="en-CA"/>
        </w:rPr>
      </w:pPr>
      <w:r w:rsidRPr="00133E3B">
        <w:rPr>
          <w:iCs/>
          <w:lang w:val="en-CA"/>
        </w:rPr>
        <w:t>Do your images resonate with your target audience?</w:t>
      </w:r>
      <w:r w:rsidR="00AA02F9">
        <w:rPr>
          <w:iCs/>
          <w:lang w:val="en-CA"/>
        </w:rPr>
        <w:br/>
      </w:r>
    </w:p>
    <w:p w14:paraId="1827990E" w14:textId="77777777" w:rsidR="00133E3B" w:rsidRPr="00133E3B" w:rsidRDefault="00133E3B" w:rsidP="00133E3B">
      <w:pPr>
        <w:numPr>
          <w:ilvl w:val="0"/>
          <w:numId w:val="54"/>
        </w:numPr>
        <w:rPr>
          <w:iCs/>
          <w:lang w:val="en-CA"/>
        </w:rPr>
      </w:pPr>
      <w:r w:rsidRPr="00133E3B">
        <w:rPr>
          <w:b/>
          <w:bCs/>
          <w:iCs/>
          <w:lang w:val="en-CA"/>
        </w:rPr>
        <w:t>Visual Audit:</w:t>
      </w:r>
    </w:p>
    <w:p w14:paraId="42275CC4" w14:textId="77777777" w:rsidR="00133E3B" w:rsidRPr="00133E3B" w:rsidRDefault="00133E3B" w:rsidP="00133E3B">
      <w:pPr>
        <w:numPr>
          <w:ilvl w:val="1"/>
          <w:numId w:val="54"/>
        </w:numPr>
        <w:rPr>
          <w:iCs/>
          <w:lang w:val="en-CA"/>
        </w:rPr>
      </w:pPr>
      <w:r w:rsidRPr="00133E3B">
        <w:rPr>
          <w:iCs/>
          <w:lang w:val="en-CA"/>
        </w:rPr>
        <w:t>Gather examples of your brand's visual elements (logo, website, social media, marketing materials).</w:t>
      </w:r>
    </w:p>
    <w:p w14:paraId="7B1EAB42" w14:textId="77777777" w:rsidR="00133E3B" w:rsidRPr="00133E3B" w:rsidRDefault="00133E3B" w:rsidP="00133E3B">
      <w:pPr>
        <w:numPr>
          <w:ilvl w:val="1"/>
          <w:numId w:val="54"/>
        </w:numPr>
        <w:rPr>
          <w:iCs/>
          <w:lang w:val="en-CA"/>
        </w:rPr>
      </w:pPr>
      <w:r w:rsidRPr="00133E3B">
        <w:rPr>
          <w:iCs/>
          <w:lang w:val="en-CA"/>
        </w:rPr>
        <w:t>Assess the consistency and effectiveness of your brand identity across all platforms.</w:t>
      </w:r>
    </w:p>
    <w:p w14:paraId="629CFDEF" w14:textId="0A0BA038" w:rsidR="00133E3B" w:rsidRPr="00133E3B" w:rsidRDefault="00133E3B" w:rsidP="00133E3B">
      <w:pPr>
        <w:numPr>
          <w:ilvl w:val="1"/>
          <w:numId w:val="54"/>
        </w:numPr>
        <w:rPr>
          <w:iCs/>
          <w:lang w:val="en-CA"/>
        </w:rPr>
      </w:pPr>
      <w:r w:rsidRPr="00133E3B">
        <w:rPr>
          <w:iCs/>
          <w:lang w:val="en-CA"/>
        </w:rPr>
        <w:t>Identify any areas for improvement or refinement.</w:t>
      </w:r>
      <w:r w:rsidR="00AA02F9">
        <w:rPr>
          <w:iCs/>
          <w:lang w:val="en-CA"/>
        </w:rPr>
        <w:br/>
      </w:r>
    </w:p>
    <w:p w14:paraId="6BB1F72D" w14:textId="77777777" w:rsidR="00AA02F9" w:rsidRDefault="00AA02F9">
      <w:pPr>
        <w:spacing w:after="200" w:line="276" w:lineRule="auto"/>
        <w:rPr>
          <w:b/>
          <w:bCs/>
          <w:iCs/>
          <w:color w:val="984806" w:themeColor="accent6" w:themeShade="80"/>
          <w:sz w:val="36"/>
          <w:szCs w:val="36"/>
          <w:lang w:val="en-CA"/>
        </w:rPr>
      </w:pPr>
      <w:r>
        <w:rPr>
          <w:b/>
          <w:bCs/>
          <w:iCs/>
          <w:color w:val="984806" w:themeColor="accent6" w:themeShade="80"/>
          <w:sz w:val="36"/>
          <w:szCs w:val="36"/>
          <w:lang w:val="en-CA"/>
        </w:rPr>
        <w:br w:type="page"/>
      </w:r>
    </w:p>
    <w:p w14:paraId="3BC69683" w14:textId="13BD9962" w:rsidR="00133E3B" w:rsidRPr="00133E3B" w:rsidRDefault="00133E3B" w:rsidP="00133E3B">
      <w:pPr>
        <w:rPr>
          <w:b/>
          <w:bCs/>
          <w:iCs/>
          <w:color w:val="984806" w:themeColor="accent6" w:themeShade="80"/>
          <w:sz w:val="36"/>
          <w:szCs w:val="36"/>
          <w:lang w:val="en-CA"/>
        </w:rPr>
      </w:pPr>
      <w:r w:rsidRPr="00133E3B">
        <w:rPr>
          <w:b/>
          <w:bCs/>
          <w:iCs/>
          <w:color w:val="984806" w:themeColor="accent6" w:themeShade="80"/>
          <w:sz w:val="36"/>
          <w:szCs w:val="36"/>
          <w:lang w:val="en-CA"/>
        </w:rPr>
        <w:lastRenderedPageBreak/>
        <w:t>Pillar 4: Brand Application - Delivering the Experience</w:t>
      </w:r>
    </w:p>
    <w:p w14:paraId="7FAFBB9E" w14:textId="77777777" w:rsidR="00AA02F9" w:rsidRDefault="00AA02F9" w:rsidP="00133E3B">
      <w:pPr>
        <w:rPr>
          <w:b/>
          <w:bCs/>
          <w:iCs/>
          <w:lang w:val="en-CA"/>
        </w:rPr>
      </w:pPr>
    </w:p>
    <w:p w14:paraId="3C0CB732" w14:textId="4663DA05" w:rsidR="00133E3B" w:rsidRPr="00133E3B" w:rsidRDefault="00133E3B" w:rsidP="00133E3B">
      <w:pPr>
        <w:rPr>
          <w:iCs/>
          <w:lang w:val="en-CA"/>
        </w:rPr>
      </w:pPr>
      <w:r w:rsidRPr="00133E3B">
        <w:rPr>
          <w:iCs/>
          <w:lang w:val="en-CA"/>
        </w:rPr>
        <w:t>Brand application is how you bring your brand to life across all touchpoints, from customer service to product design to marketing campaigns. It's about consistently delivering on your brand promise and creating a cohesive brand experience.</w:t>
      </w:r>
    </w:p>
    <w:p w14:paraId="1856220B" w14:textId="77777777" w:rsidR="00AA02F9" w:rsidRDefault="00AA02F9" w:rsidP="00133E3B">
      <w:pPr>
        <w:rPr>
          <w:b/>
          <w:bCs/>
          <w:iCs/>
          <w:lang w:val="en-CA"/>
        </w:rPr>
      </w:pPr>
    </w:p>
    <w:p w14:paraId="4EDCD5A0" w14:textId="25646A7E" w:rsidR="00133E3B" w:rsidRPr="00133E3B" w:rsidRDefault="00133E3B" w:rsidP="00133E3B">
      <w:pPr>
        <w:rPr>
          <w:iCs/>
          <w:lang w:val="en-CA"/>
        </w:rPr>
      </w:pPr>
      <w:r w:rsidRPr="00133E3B">
        <w:rPr>
          <w:b/>
          <w:bCs/>
          <w:iCs/>
          <w:lang w:val="en-CA"/>
        </w:rPr>
        <w:t>Exercises &amp; Questions:</w:t>
      </w:r>
    </w:p>
    <w:p w14:paraId="08FC3A83" w14:textId="77777777" w:rsidR="00133E3B" w:rsidRPr="00133E3B" w:rsidRDefault="00133E3B" w:rsidP="00133E3B">
      <w:pPr>
        <w:numPr>
          <w:ilvl w:val="0"/>
          <w:numId w:val="55"/>
        </w:numPr>
        <w:rPr>
          <w:iCs/>
          <w:lang w:val="en-CA"/>
        </w:rPr>
      </w:pPr>
      <w:r w:rsidRPr="00133E3B">
        <w:rPr>
          <w:b/>
          <w:bCs/>
          <w:iCs/>
          <w:lang w:val="en-CA"/>
        </w:rPr>
        <w:t>Touchpoint Mapping:</w:t>
      </w:r>
    </w:p>
    <w:p w14:paraId="4E9819B7" w14:textId="70C62595" w:rsidR="00133E3B" w:rsidRPr="00133E3B" w:rsidRDefault="00133E3B" w:rsidP="00274F0A">
      <w:pPr>
        <w:numPr>
          <w:ilvl w:val="1"/>
          <w:numId w:val="55"/>
        </w:numPr>
        <w:rPr>
          <w:iCs/>
          <w:lang w:val="en-CA"/>
        </w:rPr>
      </w:pPr>
      <w:r w:rsidRPr="00133E3B">
        <w:rPr>
          <w:iCs/>
          <w:lang w:val="en-CA"/>
        </w:rPr>
        <w:t>List all the ways your customers interact with your brand (e.g., website, social media, email, phone, in-person, packaging).</w:t>
      </w:r>
      <w:r w:rsidR="00AA02F9" w:rsidRPr="00AA02F9">
        <w:rPr>
          <w:iCs/>
          <w:lang w:val="en-CA"/>
        </w:rPr>
        <w:t xml:space="preserve"> </w:t>
      </w:r>
      <w:r w:rsidRPr="00133E3B">
        <w:rPr>
          <w:iCs/>
          <w:lang w:val="en-CA"/>
        </w:rPr>
        <w:t>For each touchpoint, describe the current customer experience.</w:t>
      </w:r>
    </w:p>
    <w:p w14:paraId="3C1F6B6E" w14:textId="7C9CB512" w:rsidR="00133E3B" w:rsidRPr="00133E3B" w:rsidRDefault="00133E3B" w:rsidP="00133E3B">
      <w:pPr>
        <w:numPr>
          <w:ilvl w:val="1"/>
          <w:numId w:val="55"/>
        </w:numPr>
        <w:rPr>
          <w:iCs/>
          <w:lang w:val="en-CA"/>
        </w:rPr>
      </w:pPr>
      <w:r w:rsidRPr="00133E3B">
        <w:rPr>
          <w:iCs/>
          <w:lang w:val="en-CA"/>
        </w:rPr>
        <w:t>Identify any gaps between your desired brand experience and the actual customer experience.</w:t>
      </w:r>
      <w:r w:rsidR="00AA02F9">
        <w:rPr>
          <w:iCs/>
          <w:lang w:val="en-CA"/>
        </w:rPr>
        <w:br/>
      </w:r>
    </w:p>
    <w:p w14:paraId="1C692EA9" w14:textId="77777777" w:rsidR="00133E3B" w:rsidRPr="00133E3B" w:rsidRDefault="00133E3B" w:rsidP="00133E3B">
      <w:pPr>
        <w:numPr>
          <w:ilvl w:val="0"/>
          <w:numId w:val="55"/>
        </w:numPr>
        <w:rPr>
          <w:iCs/>
          <w:lang w:val="en-CA"/>
        </w:rPr>
      </w:pPr>
      <w:r w:rsidRPr="00133E3B">
        <w:rPr>
          <w:b/>
          <w:bCs/>
          <w:iCs/>
          <w:lang w:val="en-CA"/>
        </w:rPr>
        <w:t>Customer Service:</w:t>
      </w:r>
    </w:p>
    <w:p w14:paraId="0A2FB8C1" w14:textId="77777777" w:rsidR="00133E3B" w:rsidRPr="00133E3B" w:rsidRDefault="00133E3B" w:rsidP="00133E3B">
      <w:pPr>
        <w:numPr>
          <w:ilvl w:val="1"/>
          <w:numId w:val="55"/>
        </w:numPr>
        <w:rPr>
          <w:iCs/>
          <w:lang w:val="en-CA"/>
        </w:rPr>
      </w:pPr>
      <w:r w:rsidRPr="00133E3B">
        <w:rPr>
          <w:iCs/>
          <w:lang w:val="en-CA"/>
        </w:rPr>
        <w:t>How do you ensure your customer service interactions are consistent with your brand's values and personality?</w:t>
      </w:r>
    </w:p>
    <w:p w14:paraId="63CF6FCB" w14:textId="22DB5BC4" w:rsidR="00133E3B" w:rsidRPr="00133E3B" w:rsidRDefault="00133E3B" w:rsidP="00133E3B">
      <w:pPr>
        <w:numPr>
          <w:ilvl w:val="1"/>
          <w:numId w:val="55"/>
        </w:numPr>
        <w:rPr>
          <w:iCs/>
          <w:lang w:val="en-CA"/>
        </w:rPr>
      </w:pPr>
      <w:r w:rsidRPr="00133E3B">
        <w:rPr>
          <w:iCs/>
          <w:lang w:val="en-CA"/>
        </w:rPr>
        <w:t>What training do you provide to your customer service team to ensure they embody your brand?</w:t>
      </w:r>
      <w:r w:rsidR="00AA02F9">
        <w:rPr>
          <w:iCs/>
          <w:lang w:val="en-CA"/>
        </w:rPr>
        <w:br/>
      </w:r>
    </w:p>
    <w:p w14:paraId="2800BAFB" w14:textId="77777777" w:rsidR="00133E3B" w:rsidRPr="00133E3B" w:rsidRDefault="00133E3B" w:rsidP="00133E3B">
      <w:pPr>
        <w:numPr>
          <w:ilvl w:val="0"/>
          <w:numId w:val="55"/>
        </w:numPr>
        <w:rPr>
          <w:iCs/>
          <w:lang w:val="en-CA"/>
        </w:rPr>
      </w:pPr>
      <w:r w:rsidRPr="00133E3B">
        <w:rPr>
          <w:b/>
          <w:bCs/>
          <w:iCs/>
          <w:lang w:val="en-CA"/>
        </w:rPr>
        <w:t>Product/Service Delivery:</w:t>
      </w:r>
    </w:p>
    <w:p w14:paraId="3F11E8CE" w14:textId="77777777" w:rsidR="00133E3B" w:rsidRPr="00133E3B" w:rsidRDefault="00133E3B" w:rsidP="00133E3B">
      <w:pPr>
        <w:numPr>
          <w:ilvl w:val="1"/>
          <w:numId w:val="55"/>
        </w:numPr>
        <w:rPr>
          <w:iCs/>
          <w:lang w:val="en-CA"/>
        </w:rPr>
      </w:pPr>
      <w:r w:rsidRPr="00133E3B">
        <w:rPr>
          <w:iCs/>
          <w:lang w:val="en-CA"/>
        </w:rPr>
        <w:t>How does your product or service reflect your brand's quality, value, and unique selling proposition?</w:t>
      </w:r>
    </w:p>
    <w:p w14:paraId="2D1CF477" w14:textId="545C3B27" w:rsidR="00133E3B" w:rsidRPr="00133E3B" w:rsidRDefault="00133E3B" w:rsidP="00133E3B">
      <w:pPr>
        <w:numPr>
          <w:ilvl w:val="1"/>
          <w:numId w:val="55"/>
        </w:numPr>
        <w:rPr>
          <w:iCs/>
          <w:lang w:val="en-CA"/>
        </w:rPr>
      </w:pPr>
      <w:r w:rsidRPr="00133E3B">
        <w:rPr>
          <w:iCs/>
          <w:lang w:val="en-CA"/>
        </w:rPr>
        <w:t>What steps do you take to ensure a consistently positive customer experience?</w:t>
      </w:r>
      <w:r w:rsidR="00AA02F9">
        <w:rPr>
          <w:iCs/>
          <w:lang w:val="en-CA"/>
        </w:rPr>
        <w:br/>
      </w:r>
    </w:p>
    <w:p w14:paraId="4ADB3399" w14:textId="77777777" w:rsidR="00133E3B" w:rsidRPr="00133E3B" w:rsidRDefault="00133E3B" w:rsidP="00133E3B">
      <w:pPr>
        <w:numPr>
          <w:ilvl w:val="0"/>
          <w:numId w:val="55"/>
        </w:numPr>
        <w:rPr>
          <w:iCs/>
          <w:lang w:val="en-CA"/>
        </w:rPr>
      </w:pPr>
      <w:r w:rsidRPr="00133E3B">
        <w:rPr>
          <w:b/>
          <w:bCs/>
          <w:iCs/>
          <w:lang w:val="en-CA"/>
        </w:rPr>
        <w:t>Marketing &amp; Communication:</w:t>
      </w:r>
    </w:p>
    <w:p w14:paraId="56576187" w14:textId="77777777" w:rsidR="00133E3B" w:rsidRPr="00133E3B" w:rsidRDefault="00133E3B" w:rsidP="00133E3B">
      <w:pPr>
        <w:numPr>
          <w:ilvl w:val="1"/>
          <w:numId w:val="55"/>
        </w:numPr>
        <w:rPr>
          <w:iCs/>
          <w:lang w:val="en-CA"/>
        </w:rPr>
      </w:pPr>
      <w:r w:rsidRPr="00133E3B">
        <w:rPr>
          <w:iCs/>
          <w:lang w:val="en-CA"/>
        </w:rPr>
        <w:t>How do you integrate your brand messaging and visual identity into your marketing campaigns?</w:t>
      </w:r>
    </w:p>
    <w:p w14:paraId="714555ED" w14:textId="715635E9" w:rsidR="00133E3B" w:rsidRPr="00133E3B" w:rsidRDefault="00133E3B" w:rsidP="00133E3B">
      <w:pPr>
        <w:numPr>
          <w:ilvl w:val="1"/>
          <w:numId w:val="55"/>
        </w:numPr>
        <w:rPr>
          <w:iCs/>
          <w:lang w:val="en-CA"/>
        </w:rPr>
      </w:pPr>
      <w:r w:rsidRPr="00133E3B">
        <w:rPr>
          <w:iCs/>
          <w:lang w:val="en-CA"/>
        </w:rPr>
        <w:t>How do you measure the effectiveness of your marketing efforts in building brand awareness and loyalty?</w:t>
      </w:r>
      <w:r w:rsidR="00AA02F9">
        <w:rPr>
          <w:iCs/>
          <w:lang w:val="en-CA"/>
        </w:rPr>
        <w:br/>
      </w:r>
    </w:p>
    <w:p w14:paraId="0BFE55CB" w14:textId="77777777" w:rsidR="00133E3B" w:rsidRPr="00133E3B" w:rsidRDefault="00133E3B" w:rsidP="00133E3B">
      <w:pPr>
        <w:numPr>
          <w:ilvl w:val="0"/>
          <w:numId w:val="55"/>
        </w:numPr>
        <w:rPr>
          <w:iCs/>
          <w:lang w:val="en-CA"/>
        </w:rPr>
      </w:pPr>
      <w:r w:rsidRPr="00133E3B">
        <w:rPr>
          <w:b/>
          <w:bCs/>
          <w:iCs/>
          <w:lang w:val="en-CA"/>
        </w:rPr>
        <w:t>Internal Alignment:</w:t>
      </w:r>
    </w:p>
    <w:p w14:paraId="372E076A" w14:textId="77777777" w:rsidR="00133E3B" w:rsidRPr="00133E3B" w:rsidRDefault="00133E3B" w:rsidP="00133E3B">
      <w:pPr>
        <w:numPr>
          <w:ilvl w:val="1"/>
          <w:numId w:val="55"/>
        </w:numPr>
        <w:rPr>
          <w:iCs/>
          <w:lang w:val="en-CA"/>
        </w:rPr>
      </w:pPr>
      <w:r w:rsidRPr="00133E3B">
        <w:rPr>
          <w:iCs/>
          <w:lang w:val="en-CA"/>
        </w:rPr>
        <w:t>How do you ensure that your employees understand and embrace your brand's values and mission?</w:t>
      </w:r>
    </w:p>
    <w:p w14:paraId="7BDF4FF6" w14:textId="135F1752" w:rsidR="00133E3B" w:rsidRPr="00133E3B" w:rsidRDefault="00133E3B" w:rsidP="00133E3B">
      <w:pPr>
        <w:numPr>
          <w:ilvl w:val="1"/>
          <w:numId w:val="55"/>
        </w:numPr>
        <w:rPr>
          <w:iCs/>
          <w:lang w:val="en-CA"/>
        </w:rPr>
      </w:pPr>
      <w:r w:rsidRPr="00133E3B">
        <w:rPr>
          <w:iCs/>
          <w:lang w:val="en-CA"/>
        </w:rPr>
        <w:t>How do you create a company culture that reflects your brand's personality?</w:t>
      </w:r>
      <w:r w:rsidR="00AA02F9">
        <w:rPr>
          <w:iCs/>
          <w:lang w:val="en-CA"/>
        </w:rPr>
        <w:br/>
      </w:r>
    </w:p>
    <w:p w14:paraId="410B8422" w14:textId="77777777" w:rsidR="00133E3B" w:rsidRPr="00133E3B" w:rsidRDefault="00133E3B" w:rsidP="00133E3B">
      <w:pPr>
        <w:numPr>
          <w:ilvl w:val="0"/>
          <w:numId w:val="55"/>
        </w:numPr>
        <w:rPr>
          <w:iCs/>
          <w:lang w:val="en-CA"/>
        </w:rPr>
      </w:pPr>
      <w:r w:rsidRPr="00133E3B">
        <w:rPr>
          <w:b/>
          <w:bCs/>
          <w:iCs/>
          <w:lang w:val="en-CA"/>
        </w:rPr>
        <w:t>Consistency Checklist:</w:t>
      </w:r>
    </w:p>
    <w:p w14:paraId="71D8D840" w14:textId="77777777" w:rsidR="00133E3B" w:rsidRPr="00133E3B" w:rsidRDefault="00133E3B" w:rsidP="00133E3B">
      <w:pPr>
        <w:numPr>
          <w:ilvl w:val="1"/>
          <w:numId w:val="55"/>
        </w:numPr>
        <w:rPr>
          <w:iCs/>
          <w:lang w:val="en-CA"/>
        </w:rPr>
      </w:pPr>
      <w:r w:rsidRPr="00133E3B">
        <w:rPr>
          <w:iCs/>
          <w:lang w:val="en-CA"/>
        </w:rPr>
        <w:t>Create a checklist to ensure that all brand elements are consistently applied across all touchpoints.</w:t>
      </w:r>
    </w:p>
    <w:p w14:paraId="26ED0F87" w14:textId="77777777" w:rsidR="00133E3B" w:rsidRPr="00133E3B" w:rsidRDefault="00133E3B" w:rsidP="00133E3B">
      <w:pPr>
        <w:numPr>
          <w:ilvl w:val="1"/>
          <w:numId w:val="55"/>
        </w:numPr>
        <w:rPr>
          <w:iCs/>
          <w:lang w:val="en-CA"/>
        </w:rPr>
      </w:pPr>
      <w:r w:rsidRPr="00133E3B">
        <w:rPr>
          <w:iCs/>
          <w:lang w:val="en-CA"/>
        </w:rPr>
        <w:t>Regularly review and update your brand guidelines to maintain consistency.</w:t>
      </w:r>
    </w:p>
    <w:p w14:paraId="3B79B915" w14:textId="77777777" w:rsidR="00AA02F9" w:rsidRDefault="00AA02F9">
      <w:pPr>
        <w:spacing w:after="200" w:line="276" w:lineRule="auto"/>
        <w:rPr>
          <w:b/>
          <w:bCs/>
          <w:iCs/>
          <w:lang w:val="en-CA"/>
        </w:rPr>
      </w:pPr>
      <w:r>
        <w:rPr>
          <w:b/>
          <w:bCs/>
          <w:iCs/>
          <w:lang w:val="en-CA"/>
        </w:rPr>
        <w:br w:type="page"/>
      </w:r>
    </w:p>
    <w:p w14:paraId="2430BCD8" w14:textId="070FE266" w:rsidR="00133E3B" w:rsidRPr="00133E3B" w:rsidRDefault="00133E3B" w:rsidP="00133E3B">
      <w:pPr>
        <w:rPr>
          <w:iCs/>
          <w:lang w:val="en-CA"/>
        </w:rPr>
      </w:pPr>
      <w:r w:rsidRPr="00133E3B">
        <w:rPr>
          <w:iCs/>
          <w:lang w:val="en-CA"/>
        </w:rPr>
        <w:lastRenderedPageBreak/>
        <w:t>By consistently applying your brand across all touchpoints, you can build a strong,</w:t>
      </w:r>
      <w:r w:rsidR="00AA02F9">
        <w:rPr>
          <w:iCs/>
          <w:lang w:val="en-CA"/>
        </w:rPr>
        <w:t xml:space="preserve"> </w:t>
      </w:r>
      <w:r w:rsidR="00AA02F9" w:rsidRPr="00AA02F9">
        <w:rPr>
          <w:iCs/>
        </w:rPr>
        <w:t>recognizable brand that resonates with your target audience and drives business success.</w:t>
      </w:r>
    </w:p>
    <w:p w14:paraId="5D9BF36A" w14:textId="77777777" w:rsidR="00B13D5F" w:rsidRPr="00133E3B" w:rsidRDefault="00B13D5F" w:rsidP="00ED072C">
      <w:pPr>
        <w:rPr>
          <w:iCs/>
          <w:lang w:val="en-CA"/>
        </w:rPr>
      </w:pPr>
    </w:p>
    <w:p w14:paraId="538CE6D5" w14:textId="77777777" w:rsidR="007D3D01" w:rsidRDefault="007D3D01" w:rsidP="007D3D01">
      <w:pPr>
        <w:pStyle w:val="NormalWeb"/>
        <w:spacing w:before="0" w:beforeAutospacing="0"/>
        <w:rPr>
          <w:rFonts w:cstheme="minorHAnsi"/>
          <w:color w:val="262626" w:themeColor="text1" w:themeTint="D9"/>
          <w:sz w:val="22"/>
          <w:szCs w:val="22"/>
        </w:rPr>
      </w:pPr>
    </w:p>
    <w:p w14:paraId="5F805A42" w14:textId="2077B66C" w:rsidR="007D3D01" w:rsidRDefault="007D3D01" w:rsidP="007D3D01">
      <w:pPr>
        <w:pStyle w:val="ListParagraph"/>
        <w:ind w:left="0"/>
        <w:rPr>
          <w:i/>
        </w:rPr>
      </w:pPr>
      <w:r w:rsidRPr="00D76EC2">
        <w:rPr>
          <w:i/>
          <w:noProof/>
          <w:color w:val="984806" w:themeColor="accent6" w:themeShade="80"/>
          <w:lang w:val="en-CA" w:eastAsia="en-CA"/>
        </w:rPr>
        <mc:AlternateContent>
          <mc:Choice Requires="wps">
            <w:drawing>
              <wp:anchor distT="0" distB="0" distL="114300" distR="114300" simplePos="0" relativeHeight="251671552" behindDoc="0" locked="0" layoutInCell="1" allowOverlap="1" wp14:anchorId="214D4BC9" wp14:editId="20590F35">
                <wp:simplePos x="0" y="0"/>
                <wp:positionH relativeFrom="column">
                  <wp:posOffset>0</wp:posOffset>
                </wp:positionH>
                <wp:positionV relativeFrom="paragraph">
                  <wp:posOffset>17780</wp:posOffset>
                </wp:positionV>
                <wp:extent cx="45243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524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6532A" id="Straight Connector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356.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" strokecolor="#4579b8 [3044]"/>
            </w:pict>
          </mc:Fallback>
        </mc:AlternateContent>
      </w:r>
    </w:p>
    <w:p w14:paraId="5A1390DC" w14:textId="2B9E14A5" w:rsidR="007D3D01" w:rsidRDefault="007D3D01" w:rsidP="007D3D01">
      <w:pPr>
        <w:pStyle w:val="ListParagraph"/>
        <w:ind w:left="0" w:right="2272"/>
        <w:jc w:val="right"/>
        <w:rPr>
          <w:i/>
        </w:rPr>
      </w:pPr>
      <w:r>
        <w:rPr>
          <w:i/>
          <w:noProof/>
        </w:rPr>
        <w:drawing>
          <wp:anchor distT="0" distB="0" distL="114300" distR="114300" simplePos="0" relativeHeight="251672576" behindDoc="1" locked="0" layoutInCell="1" allowOverlap="1" wp14:anchorId="6CE6C7C5" wp14:editId="1AC3B656">
            <wp:simplePos x="0" y="0"/>
            <wp:positionH relativeFrom="margin">
              <wp:posOffset>4273550</wp:posOffset>
            </wp:positionH>
            <wp:positionV relativeFrom="paragraph">
              <wp:posOffset>75566</wp:posOffset>
            </wp:positionV>
            <wp:extent cx="2147044" cy="1241425"/>
            <wp:effectExtent l="0" t="4445" r="1270" b="1270"/>
            <wp:wrapNone/>
            <wp:docPr id="481369763" name="Picture 4" descr="A person smiling with her hand on her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9763" name="Picture 4" descr="A person smiling with her hand on her fa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47044" cy="1241425"/>
                    </a:xfrm>
                    <a:prstGeom prst="rect">
                      <a:avLst/>
                    </a:prstGeom>
                  </pic:spPr>
                </pic:pic>
              </a:graphicData>
            </a:graphic>
            <wp14:sizeRelH relativeFrom="margin">
              <wp14:pctWidth>0</wp14:pctWidth>
            </wp14:sizeRelH>
            <wp14:sizeRelV relativeFrom="margin">
              <wp14:pctHeight>0</wp14:pctHeight>
            </wp14:sizeRelV>
          </wp:anchor>
        </w:drawing>
      </w:r>
      <w:r w:rsidRPr="00094A9B">
        <w:rPr>
          <w:i/>
        </w:rPr>
        <w:t xml:space="preserve">Brenda Kolasa </w:t>
      </w:r>
      <w:r>
        <w:rPr>
          <w:i/>
        </w:rPr>
        <w:t xml:space="preserve">is an award-winning entrepreneur who </w:t>
      </w:r>
      <w:r w:rsidRPr="00094A9B">
        <w:rPr>
          <w:i/>
        </w:rPr>
        <w:t xml:space="preserve">has been designing for corporate brands and regions </w:t>
      </w:r>
      <w:r>
        <w:rPr>
          <w:i/>
        </w:rPr>
        <w:t xml:space="preserve">internationally </w:t>
      </w:r>
      <w:r w:rsidRPr="00094A9B">
        <w:rPr>
          <w:i/>
        </w:rPr>
        <w:t xml:space="preserve">for over 30 years. </w:t>
      </w:r>
    </w:p>
    <w:p w14:paraId="3BA91D91" w14:textId="77777777" w:rsidR="007D3D01" w:rsidRDefault="007D3D01" w:rsidP="007D3D01">
      <w:pPr>
        <w:pStyle w:val="ListParagraph"/>
        <w:ind w:left="0" w:right="2272"/>
        <w:jc w:val="right"/>
        <w:rPr>
          <w:i/>
        </w:rPr>
      </w:pPr>
      <w:r w:rsidRPr="007E6E01">
        <w:rPr>
          <w:i/>
        </w:rPr>
        <w:t xml:space="preserve">As a business coach, strategist, </w:t>
      </w:r>
      <w:r>
        <w:rPr>
          <w:i/>
        </w:rPr>
        <w:t xml:space="preserve">change management expert and </w:t>
      </w:r>
      <w:r w:rsidRPr="007E6E01">
        <w:rPr>
          <w:i/>
        </w:rPr>
        <w:t xml:space="preserve">visual brand specialist, </w:t>
      </w:r>
      <w:r>
        <w:rPr>
          <w:i/>
        </w:rPr>
        <w:t>she</w:t>
      </w:r>
      <w:r w:rsidRPr="007E6E01">
        <w:rPr>
          <w:i/>
        </w:rPr>
        <w:t xml:space="preserve"> provide</w:t>
      </w:r>
      <w:r>
        <w:rPr>
          <w:i/>
        </w:rPr>
        <w:t>s</w:t>
      </w:r>
      <w:r w:rsidRPr="007E6E01">
        <w:rPr>
          <w:i/>
        </w:rPr>
        <w:t xml:space="preserve"> the guidance and tools you need to grow with confidence. </w:t>
      </w:r>
    </w:p>
    <w:p w14:paraId="61E00EC1" w14:textId="77777777" w:rsidR="007D3D01" w:rsidRDefault="007D3D01" w:rsidP="007D3D01">
      <w:pPr>
        <w:pStyle w:val="ListParagraph"/>
        <w:ind w:left="0" w:right="2272"/>
        <w:jc w:val="right"/>
        <w:rPr>
          <w:i/>
        </w:rPr>
      </w:pPr>
      <w:r>
        <w:rPr>
          <w:i/>
        </w:rPr>
        <w:t xml:space="preserve">Book a free </w:t>
      </w:r>
      <w:proofErr w:type="gramStart"/>
      <w:r>
        <w:rPr>
          <w:i/>
        </w:rPr>
        <w:t>consult</w:t>
      </w:r>
      <w:proofErr w:type="gramEnd"/>
      <w:r>
        <w:rPr>
          <w:i/>
        </w:rPr>
        <w:t xml:space="preserve"> to</w:t>
      </w:r>
      <w:r w:rsidRPr="007E6E01">
        <w:rPr>
          <w:i/>
        </w:rPr>
        <w:t xml:space="preserve"> take your business to the next level—together.</w:t>
      </w:r>
    </w:p>
    <w:p w14:paraId="6BA2DC1A" w14:textId="77777777" w:rsidR="007D3D01" w:rsidRDefault="007D3D01" w:rsidP="007D3D01">
      <w:pPr>
        <w:pStyle w:val="ListParagraph"/>
        <w:ind w:left="0"/>
        <w:rPr>
          <w:i/>
        </w:rPr>
      </w:pPr>
    </w:p>
    <w:p w14:paraId="61E2B10D" w14:textId="3FABAAFD" w:rsidR="007D3D01" w:rsidRPr="00125D39" w:rsidRDefault="007D3D01" w:rsidP="007D3D01">
      <w:pPr>
        <w:pStyle w:val="ListParagraph"/>
        <w:ind w:left="0" w:right="2272"/>
        <w:jc w:val="right"/>
        <w:rPr>
          <w:rFonts w:cstheme="minorHAnsi"/>
        </w:rPr>
      </w:pPr>
      <w:hyperlink r:id="rId11" w:history="1">
        <w:r w:rsidRPr="00AC708C">
          <w:rPr>
            <w:rStyle w:val="Hyperlink"/>
          </w:rPr>
          <w:t>www.VisualResolve</w:t>
        </w:r>
        <w:r w:rsidRPr="00AC708C">
          <w:rPr>
            <w:rStyle w:val="Hyperlink"/>
          </w:rPr>
          <w:t>.ca</w:t>
        </w:r>
      </w:hyperlink>
      <w:r w:rsidRPr="00125D39">
        <w:t xml:space="preserve"> | 403-342-0122 | </w:t>
      </w:r>
      <w:hyperlink r:id="rId12" w:history="1">
        <w:r w:rsidRPr="00125D39">
          <w:rPr>
            <w:rStyle w:val="Hyperlink"/>
          </w:rPr>
          <w:t>Book a free consult</w:t>
        </w:r>
      </w:hyperlink>
    </w:p>
    <w:p w14:paraId="50AF373C" w14:textId="77777777" w:rsidR="007D3D01" w:rsidRPr="00125D39" w:rsidRDefault="007D3D01" w:rsidP="007D3D01">
      <w:pPr>
        <w:pStyle w:val="ListParagraph"/>
        <w:ind w:left="0" w:right="1890"/>
        <w:jc w:val="right"/>
        <w:rPr>
          <w:rFonts w:cstheme="minorHAnsi"/>
        </w:rPr>
      </w:pPr>
      <w:r>
        <w:rPr>
          <w:i/>
        </w:rPr>
        <w:t xml:space="preserve"> </w:t>
      </w:r>
      <w:r w:rsidRPr="00125D39">
        <w:rPr>
          <w:rFonts w:cstheme="minorHAnsi"/>
        </w:rPr>
        <w:t xml:space="preserve"> </w:t>
      </w:r>
    </w:p>
    <w:p w14:paraId="426A5AE8" w14:textId="77777777" w:rsidR="00B13D5F" w:rsidRDefault="00B13D5F" w:rsidP="007D3D01"/>
    <w:sectPr w:rsidR="00B13D5F" w:rsidSect="002316D3">
      <w:footerReference w:type="default" r:id="rId13"/>
      <w:pgSz w:w="12240" w:h="15840"/>
      <w:pgMar w:top="1106" w:right="1440" w:bottom="426" w:left="1440" w:header="720" w:footer="1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97005" w14:textId="77777777" w:rsidR="00126029" w:rsidRDefault="00126029" w:rsidP="00D91B57">
      <w:r>
        <w:separator/>
      </w:r>
    </w:p>
  </w:endnote>
  <w:endnote w:type="continuationSeparator" w:id="0">
    <w:p w14:paraId="29B315CF" w14:textId="77777777" w:rsidR="00126029" w:rsidRDefault="00126029" w:rsidP="00D91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BCF4" w14:textId="77777777" w:rsidR="00ED072C" w:rsidRDefault="00ED072C">
    <w:pPr>
      <w:pStyle w:val="Footer"/>
      <w:tabs>
        <w:tab w:val="clear" w:pos="4680"/>
        <w:tab w:val="clear" w:pos="9360"/>
      </w:tabs>
      <w:jc w:val="center"/>
      <w:rPr>
        <w:caps/>
        <w:noProof/>
        <w:color w:val="4F81BD" w:themeColor="accent1"/>
      </w:rPr>
    </w:pPr>
    <w:bookmarkStart w:id="0" w:name="_Hlk73443290"/>
  </w:p>
  <w:p w14:paraId="52DA641D" w14:textId="7144C915" w:rsidR="00ED072C" w:rsidRPr="00B13D5F" w:rsidRDefault="00AA02F9" w:rsidP="008A4A95">
    <w:pPr>
      <w:pStyle w:val="Footer"/>
      <w:jc w:val="center"/>
      <w:rPr>
        <w:caps/>
        <w:noProof/>
        <w:color w:val="984806" w:themeColor="accent6" w:themeShade="80"/>
        <w:sz w:val="20"/>
        <w:szCs w:val="20"/>
      </w:rPr>
    </w:pPr>
    <w:r>
      <w:rPr>
        <w:caps/>
        <w:noProof/>
        <w:color w:val="984806" w:themeColor="accent6" w:themeShade="80"/>
        <w:sz w:val="20"/>
        <w:szCs w:val="20"/>
      </w:rPr>
      <w:t>SMALL BUSINESS BRANDING BLUEPRINT</w:t>
    </w:r>
    <w:r w:rsidR="008A4A95" w:rsidRPr="008A4A95">
      <w:rPr>
        <w:caps/>
        <w:noProof/>
        <w:color w:val="984806" w:themeColor="accent6" w:themeShade="80"/>
        <w:sz w:val="20"/>
        <w:szCs w:val="20"/>
      </w:rPr>
      <w:t xml:space="preserve"> </w:t>
    </w:r>
    <w:r w:rsidR="008A4A95">
      <w:rPr>
        <w:caps/>
        <w:noProof/>
        <w:color w:val="984806" w:themeColor="accent6" w:themeShade="80"/>
        <w:sz w:val="20"/>
        <w:szCs w:val="20"/>
      </w:rPr>
      <w:t xml:space="preserve">|   </w:t>
    </w:r>
    <w:r w:rsidR="00B13D5F" w:rsidRPr="00B13D5F">
      <w:rPr>
        <w:caps/>
        <w:noProof/>
        <w:color w:val="984806" w:themeColor="accent6" w:themeShade="80"/>
        <w:sz w:val="20"/>
        <w:szCs w:val="20"/>
      </w:rPr>
      <w:t>©</w:t>
    </w:r>
    <w:r w:rsidR="00ED072C" w:rsidRPr="00B13D5F">
      <w:rPr>
        <w:noProof/>
        <w:color w:val="984806" w:themeColor="accent6" w:themeShade="80"/>
        <w:sz w:val="20"/>
        <w:szCs w:val="20"/>
      </w:rPr>
      <w:t>VisualResolve</w:t>
    </w:r>
    <w:r>
      <w:rPr>
        <w:noProof/>
        <w:color w:val="984806" w:themeColor="accent6" w:themeShade="80"/>
        <w:sz w:val="20"/>
        <w:szCs w:val="20"/>
      </w:rPr>
      <w:t>.</w:t>
    </w:r>
    <w:r w:rsidR="00FC3CAD" w:rsidRPr="00B13D5F">
      <w:rPr>
        <w:noProof/>
        <w:color w:val="984806" w:themeColor="accent6" w:themeShade="80"/>
        <w:sz w:val="20"/>
        <w:szCs w:val="20"/>
      </w:rPr>
      <w:t>c</w:t>
    </w:r>
    <w:r>
      <w:rPr>
        <w:noProof/>
        <w:color w:val="984806" w:themeColor="accent6" w:themeShade="80"/>
        <w:sz w:val="20"/>
        <w:szCs w:val="20"/>
      </w:rPr>
      <w:t>a</w:t>
    </w:r>
    <w:r w:rsidR="00ED072C" w:rsidRPr="00B13D5F">
      <w:rPr>
        <w:caps/>
        <w:noProof/>
        <w:color w:val="984806" w:themeColor="accent6" w:themeShade="80"/>
        <w:sz w:val="20"/>
        <w:szCs w:val="20"/>
      </w:rPr>
      <w:t xml:space="preserve">   |   (403) 342-0122</w:t>
    </w:r>
  </w:p>
  <w:bookmarkEnd w:id="0"/>
  <w:p w14:paraId="5F94A134" w14:textId="77777777" w:rsidR="001470C2" w:rsidRPr="00ED072C" w:rsidRDefault="001470C2">
    <w:pPr>
      <w:pStyle w:val="Footer"/>
      <w:rPr>
        <w:color w:val="984806" w:themeColor="accent6"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F8FDE" w14:textId="77777777" w:rsidR="00126029" w:rsidRDefault="00126029" w:rsidP="00D91B57">
      <w:r>
        <w:separator/>
      </w:r>
    </w:p>
  </w:footnote>
  <w:footnote w:type="continuationSeparator" w:id="0">
    <w:p w14:paraId="115CC26B" w14:textId="77777777" w:rsidR="00126029" w:rsidRDefault="00126029" w:rsidP="00D91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D72FD"/>
    <w:multiLevelType w:val="hybridMultilevel"/>
    <w:tmpl w:val="50564572"/>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9E06D7"/>
    <w:multiLevelType w:val="hybridMultilevel"/>
    <w:tmpl w:val="2C1CBC34"/>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3EF0"/>
    <w:multiLevelType w:val="hybridMultilevel"/>
    <w:tmpl w:val="A20C486A"/>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F5752"/>
    <w:multiLevelType w:val="hybridMultilevel"/>
    <w:tmpl w:val="9D648998"/>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5550F"/>
    <w:multiLevelType w:val="hybridMultilevel"/>
    <w:tmpl w:val="DF487EEE"/>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648D7"/>
    <w:multiLevelType w:val="hybridMultilevel"/>
    <w:tmpl w:val="2B6C2F02"/>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392FBB"/>
    <w:multiLevelType w:val="hybridMultilevel"/>
    <w:tmpl w:val="D01E8D3A"/>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0728A"/>
    <w:multiLevelType w:val="hybridMultilevel"/>
    <w:tmpl w:val="E612CA88"/>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B2747"/>
    <w:multiLevelType w:val="hybridMultilevel"/>
    <w:tmpl w:val="FEB4F31C"/>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5327C7"/>
    <w:multiLevelType w:val="hybridMultilevel"/>
    <w:tmpl w:val="62889BAA"/>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640DD"/>
    <w:multiLevelType w:val="hybridMultilevel"/>
    <w:tmpl w:val="7F02F718"/>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ED67E4"/>
    <w:multiLevelType w:val="multilevel"/>
    <w:tmpl w:val="ABC2BA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0138B8"/>
    <w:multiLevelType w:val="hybridMultilevel"/>
    <w:tmpl w:val="4AEA75AE"/>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645779"/>
    <w:multiLevelType w:val="hybridMultilevel"/>
    <w:tmpl w:val="023C3084"/>
    <w:lvl w:ilvl="0" w:tplc="17B4CD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D404B"/>
    <w:multiLevelType w:val="hybridMultilevel"/>
    <w:tmpl w:val="72B60A02"/>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C04CF"/>
    <w:multiLevelType w:val="hybridMultilevel"/>
    <w:tmpl w:val="3D5A00B2"/>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4F5E67"/>
    <w:multiLevelType w:val="hybridMultilevel"/>
    <w:tmpl w:val="CAA81A0E"/>
    <w:lvl w:ilvl="0" w:tplc="17B4CD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756571"/>
    <w:multiLevelType w:val="hybridMultilevel"/>
    <w:tmpl w:val="CC241CAE"/>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D5608F"/>
    <w:multiLevelType w:val="hybridMultilevel"/>
    <w:tmpl w:val="37146FD8"/>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1313DE"/>
    <w:multiLevelType w:val="hybridMultilevel"/>
    <w:tmpl w:val="CC0A1C68"/>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1A1E26"/>
    <w:multiLevelType w:val="hybridMultilevel"/>
    <w:tmpl w:val="890C276C"/>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82F4FBF"/>
    <w:multiLevelType w:val="hybridMultilevel"/>
    <w:tmpl w:val="46E07234"/>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D7E4F"/>
    <w:multiLevelType w:val="hybridMultilevel"/>
    <w:tmpl w:val="72BAA5D6"/>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2E05C8"/>
    <w:multiLevelType w:val="hybridMultilevel"/>
    <w:tmpl w:val="FF866FEA"/>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B669E0"/>
    <w:multiLevelType w:val="hybridMultilevel"/>
    <w:tmpl w:val="E4E83BFC"/>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681AF8"/>
    <w:multiLevelType w:val="hybridMultilevel"/>
    <w:tmpl w:val="FB7C6AE2"/>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F1BEF"/>
    <w:multiLevelType w:val="hybridMultilevel"/>
    <w:tmpl w:val="BB986272"/>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326918"/>
    <w:multiLevelType w:val="hybridMultilevel"/>
    <w:tmpl w:val="2B129C54"/>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9D5E93"/>
    <w:multiLevelType w:val="hybridMultilevel"/>
    <w:tmpl w:val="F4DAE2F6"/>
    <w:lvl w:ilvl="0" w:tplc="17B4CD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9263457"/>
    <w:multiLevelType w:val="hybridMultilevel"/>
    <w:tmpl w:val="56FEAB36"/>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ED0A5C"/>
    <w:multiLevelType w:val="hybridMultilevel"/>
    <w:tmpl w:val="F2984932"/>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3C4CC0"/>
    <w:multiLevelType w:val="hybridMultilevel"/>
    <w:tmpl w:val="2E5872CA"/>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1407BFF"/>
    <w:multiLevelType w:val="hybridMultilevel"/>
    <w:tmpl w:val="6C906EFC"/>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8D4C86"/>
    <w:multiLevelType w:val="multilevel"/>
    <w:tmpl w:val="0494F5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4801D26"/>
    <w:multiLevelType w:val="hybridMultilevel"/>
    <w:tmpl w:val="04EAF6F2"/>
    <w:lvl w:ilvl="0" w:tplc="17B4CD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74C6585"/>
    <w:multiLevelType w:val="hybridMultilevel"/>
    <w:tmpl w:val="E5707EB8"/>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7F1F36"/>
    <w:multiLevelType w:val="hybridMultilevel"/>
    <w:tmpl w:val="204457CE"/>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9311CF8"/>
    <w:multiLevelType w:val="hybridMultilevel"/>
    <w:tmpl w:val="6F8A659E"/>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840CEC"/>
    <w:multiLevelType w:val="hybridMultilevel"/>
    <w:tmpl w:val="F13C0C92"/>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43156F"/>
    <w:multiLevelType w:val="multilevel"/>
    <w:tmpl w:val="08B2FC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2BE06C9"/>
    <w:multiLevelType w:val="hybridMultilevel"/>
    <w:tmpl w:val="FF60AD48"/>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663494"/>
    <w:multiLevelType w:val="hybridMultilevel"/>
    <w:tmpl w:val="C3BA5300"/>
    <w:lvl w:ilvl="0" w:tplc="17B4CD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4BA1EE9"/>
    <w:multiLevelType w:val="hybridMultilevel"/>
    <w:tmpl w:val="873A62A2"/>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BA29F2"/>
    <w:multiLevelType w:val="multilevel"/>
    <w:tmpl w:val="CA0E0F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4A1337"/>
    <w:multiLevelType w:val="hybridMultilevel"/>
    <w:tmpl w:val="C008A3DC"/>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F40"/>
    <w:multiLevelType w:val="hybridMultilevel"/>
    <w:tmpl w:val="51940F1A"/>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EEC5A63"/>
    <w:multiLevelType w:val="hybridMultilevel"/>
    <w:tmpl w:val="83C6A802"/>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026DEE"/>
    <w:multiLevelType w:val="hybridMultilevel"/>
    <w:tmpl w:val="A3AA42DA"/>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96746E"/>
    <w:multiLevelType w:val="hybridMultilevel"/>
    <w:tmpl w:val="E6B66EC8"/>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B6B4119"/>
    <w:multiLevelType w:val="hybridMultilevel"/>
    <w:tmpl w:val="28661F0C"/>
    <w:lvl w:ilvl="0" w:tplc="17B4CDAA">
      <w:start w:val="1"/>
      <w:numFmt w:val="bullet"/>
      <w:lvlText w:val=""/>
      <w:lvlJc w:val="left"/>
      <w:pPr>
        <w:ind w:left="720" w:hanging="360"/>
      </w:pPr>
      <w:rPr>
        <w:rFonts w:ascii="Symbol" w:hAnsi="Symbol" w:hint="default"/>
      </w:rPr>
    </w:lvl>
    <w:lvl w:ilvl="1" w:tplc="17B4CD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1E6F26"/>
    <w:multiLevelType w:val="hybridMultilevel"/>
    <w:tmpl w:val="CAC68AB0"/>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D06A09"/>
    <w:multiLevelType w:val="hybridMultilevel"/>
    <w:tmpl w:val="33EEB516"/>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081D32"/>
    <w:multiLevelType w:val="hybridMultilevel"/>
    <w:tmpl w:val="7D92E196"/>
    <w:lvl w:ilvl="0" w:tplc="17B4C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D8474B3"/>
    <w:multiLevelType w:val="hybridMultilevel"/>
    <w:tmpl w:val="2D42A624"/>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EA54E6B"/>
    <w:multiLevelType w:val="hybridMultilevel"/>
    <w:tmpl w:val="2EA8443A"/>
    <w:lvl w:ilvl="0" w:tplc="17B4C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1220764">
    <w:abstractNumId w:val="16"/>
  </w:num>
  <w:num w:numId="2" w16cid:durableId="1550529358">
    <w:abstractNumId w:val="14"/>
  </w:num>
  <w:num w:numId="3" w16cid:durableId="1588882340">
    <w:abstractNumId w:val="12"/>
  </w:num>
  <w:num w:numId="4" w16cid:durableId="934170054">
    <w:abstractNumId w:val="23"/>
  </w:num>
  <w:num w:numId="5" w16cid:durableId="1448888360">
    <w:abstractNumId w:val="9"/>
  </w:num>
  <w:num w:numId="6" w16cid:durableId="2002657024">
    <w:abstractNumId w:val="1"/>
  </w:num>
  <w:num w:numId="7" w16cid:durableId="740950118">
    <w:abstractNumId w:val="10"/>
  </w:num>
  <w:num w:numId="8" w16cid:durableId="1499345950">
    <w:abstractNumId w:val="21"/>
  </w:num>
  <w:num w:numId="9" w16cid:durableId="306282346">
    <w:abstractNumId w:val="15"/>
  </w:num>
  <w:num w:numId="10" w16cid:durableId="1331981360">
    <w:abstractNumId w:val="51"/>
  </w:num>
  <w:num w:numId="11" w16cid:durableId="1020855706">
    <w:abstractNumId w:val="46"/>
  </w:num>
  <w:num w:numId="12" w16cid:durableId="2068261814">
    <w:abstractNumId w:val="13"/>
  </w:num>
  <w:num w:numId="13" w16cid:durableId="1626422035">
    <w:abstractNumId w:val="6"/>
  </w:num>
  <w:num w:numId="14" w16cid:durableId="964121014">
    <w:abstractNumId w:val="35"/>
  </w:num>
  <w:num w:numId="15" w16cid:durableId="1425031412">
    <w:abstractNumId w:val="42"/>
  </w:num>
  <w:num w:numId="16" w16cid:durableId="569465257">
    <w:abstractNumId w:val="50"/>
  </w:num>
  <w:num w:numId="17" w16cid:durableId="441458246">
    <w:abstractNumId w:val="40"/>
  </w:num>
  <w:num w:numId="18" w16cid:durableId="1113404165">
    <w:abstractNumId w:val="2"/>
  </w:num>
  <w:num w:numId="19" w16cid:durableId="740248055">
    <w:abstractNumId w:val="24"/>
  </w:num>
  <w:num w:numId="20" w16cid:durableId="916790937">
    <w:abstractNumId w:val="3"/>
  </w:num>
  <w:num w:numId="21" w16cid:durableId="133835110">
    <w:abstractNumId w:val="30"/>
  </w:num>
  <w:num w:numId="22" w16cid:durableId="471362453">
    <w:abstractNumId w:val="8"/>
  </w:num>
  <w:num w:numId="23" w16cid:durableId="1560436720">
    <w:abstractNumId w:val="45"/>
  </w:num>
  <w:num w:numId="24" w16cid:durableId="1766919777">
    <w:abstractNumId w:val="22"/>
  </w:num>
  <w:num w:numId="25" w16cid:durableId="996958414">
    <w:abstractNumId w:val="19"/>
  </w:num>
  <w:num w:numId="26" w16cid:durableId="1903254013">
    <w:abstractNumId w:val="18"/>
  </w:num>
  <w:num w:numId="27" w16cid:durableId="661201290">
    <w:abstractNumId w:val="5"/>
  </w:num>
  <w:num w:numId="28" w16cid:durableId="2004359460">
    <w:abstractNumId w:val="25"/>
  </w:num>
  <w:num w:numId="29" w16cid:durableId="589969228">
    <w:abstractNumId w:val="0"/>
  </w:num>
  <w:num w:numId="30" w16cid:durableId="595676941">
    <w:abstractNumId w:val="28"/>
  </w:num>
  <w:num w:numId="31" w16cid:durableId="1379279292">
    <w:abstractNumId w:val="41"/>
  </w:num>
  <w:num w:numId="32" w16cid:durableId="1158380543">
    <w:abstractNumId w:val="34"/>
  </w:num>
  <w:num w:numId="33" w16cid:durableId="862210593">
    <w:abstractNumId w:val="38"/>
  </w:num>
  <w:num w:numId="34" w16cid:durableId="1502549682">
    <w:abstractNumId w:val="26"/>
  </w:num>
  <w:num w:numId="35" w16cid:durableId="664744527">
    <w:abstractNumId w:val="36"/>
  </w:num>
  <w:num w:numId="36" w16cid:durableId="1114440189">
    <w:abstractNumId w:val="47"/>
  </w:num>
  <w:num w:numId="37" w16cid:durableId="1018696706">
    <w:abstractNumId w:val="7"/>
  </w:num>
  <w:num w:numId="38" w16cid:durableId="1634099731">
    <w:abstractNumId w:val="4"/>
  </w:num>
  <w:num w:numId="39" w16cid:durableId="1446657322">
    <w:abstractNumId w:val="48"/>
  </w:num>
  <w:num w:numId="40" w16cid:durableId="1368338317">
    <w:abstractNumId w:val="52"/>
  </w:num>
  <w:num w:numId="41" w16cid:durableId="1729526459">
    <w:abstractNumId w:val="37"/>
  </w:num>
  <w:num w:numId="42" w16cid:durableId="789282452">
    <w:abstractNumId w:val="31"/>
  </w:num>
  <w:num w:numId="43" w16cid:durableId="510990637">
    <w:abstractNumId w:val="20"/>
  </w:num>
  <w:num w:numId="44" w16cid:durableId="107237464">
    <w:abstractNumId w:val="49"/>
  </w:num>
  <w:num w:numId="45" w16cid:durableId="495809372">
    <w:abstractNumId w:val="29"/>
  </w:num>
  <w:num w:numId="46" w16cid:durableId="1025207002">
    <w:abstractNumId w:val="17"/>
  </w:num>
  <w:num w:numId="47" w16cid:durableId="1043215609">
    <w:abstractNumId w:val="32"/>
  </w:num>
  <w:num w:numId="48" w16cid:durableId="1120957779">
    <w:abstractNumId w:val="44"/>
  </w:num>
  <w:num w:numId="49" w16cid:durableId="1973099828">
    <w:abstractNumId w:val="54"/>
  </w:num>
  <w:num w:numId="50" w16cid:durableId="811796102">
    <w:abstractNumId w:val="27"/>
  </w:num>
  <w:num w:numId="51" w16cid:durableId="1952394449">
    <w:abstractNumId w:val="53"/>
  </w:num>
  <w:num w:numId="52" w16cid:durableId="15423145">
    <w:abstractNumId w:val="11"/>
  </w:num>
  <w:num w:numId="53" w16cid:durableId="1846943290">
    <w:abstractNumId w:val="39"/>
  </w:num>
  <w:num w:numId="54" w16cid:durableId="1706325978">
    <w:abstractNumId w:val="43"/>
  </w:num>
  <w:num w:numId="55" w16cid:durableId="464742521">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137"/>
    <w:rsid w:val="00001165"/>
    <w:rsid w:val="0001672E"/>
    <w:rsid w:val="00050C7B"/>
    <w:rsid w:val="00056FFB"/>
    <w:rsid w:val="0006164F"/>
    <w:rsid w:val="000F3597"/>
    <w:rsid w:val="001060C9"/>
    <w:rsid w:val="00126029"/>
    <w:rsid w:val="00133E3B"/>
    <w:rsid w:val="001470C2"/>
    <w:rsid w:val="001861DC"/>
    <w:rsid w:val="001D3FC2"/>
    <w:rsid w:val="00203941"/>
    <w:rsid w:val="002316D3"/>
    <w:rsid w:val="002723A2"/>
    <w:rsid w:val="002B1753"/>
    <w:rsid w:val="0031486A"/>
    <w:rsid w:val="003E135E"/>
    <w:rsid w:val="003F37FC"/>
    <w:rsid w:val="00434793"/>
    <w:rsid w:val="00450D61"/>
    <w:rsid w:val="00454B7F"/>
    <w:rsid w:val="0045555E"/>
    <w:rsid w:val="004A2910"/>
    <w:rsid w:val="004C1F88"/>
    <w:rsid w:val="004E1E84"/>
    <w:rsid w:val="00502B7F"/>
    <w:rsid w:val="00535EA7"/>
    <w:rsid w:val="0058008C"/>
    <w:rsid w:val="00611242"/>
    <w:rsid w:val="006866CF"/>
    <w:rsid w:val="006D2A92"/>
    <w:rsid w:val="007D3D01"/>
    <w:rsid w:val="00824A22"/>
    <w:rsid w:val="00836BD8"/>
    <w:rsid w:val="0088527C"/>
    <w:rsid w:val="008A2607"/>
    <w:rsid w:val="008A4A95"/>
    <w:rsid w:val="008B23B3"/>
    <w:rsid w:val="008D2EE1"/>
    <w:rsid w:val="00902F1C"/>
    <w:rsid w:val="00925597"/>
    <w:rsid w:val="009462D9"/>
    <w:rsid w:val="0095188D"/>
    <w:rsid w:val="00AA02F9"/>
    <w:rsid w:val="00AB15E7"/>
    <w:rsid w:val="00AF6137"/>
    <w:rsid w:val="00B13D5F"/>
    <w:rsid w:val="00BE2219"/>
    <w:rsid w:val="00BE3586"/>
    <w:rsid w:val="00BF72AC"/>
    <w:rsid w:val="00CA18AE"/>
    <w:rsid w:val="00CC3147"/>
    <w:rsid w:val="00D42A44"/>
    <w:rsid w:val="00D438C7"/>
    <w:rsid w:val="00D91B57"/>
    <w:rsid w:val="00E45492"/>
    <w:rsid w:val="00E810FD"/>
    <w:rsid w:val="00EB2FF6"/>
    <w:rsid w:val="00ED072C"/>
    <w:rsid w:val="00ED6190"/>
    <w:rsid w:val="00ED7D40"/>
    <w:rsid w:val="00F17C5E"/>
    <w:rsid w:val="00F34B93"/>
    <w:rsid w:val="00F45EE7"/>
    <w:rsid w:val="00FA36B6"/>
    <w:rsid w:val="00FA4241"/>
    <w:rsid w:val="00FB6A1E"/>
    <w:rsid w:val="00FC3CAD"/>
    <w:rsid w:val="00FE1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112CEB"/>
  <w15:docId w15:val="{EA975F34-02E1-4C45-95B4-F7E27C0A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6CF"/>
    <w:pPr>
      <w:spacing w:after="0" w:line="240" w:lineRule="auto"/>
    </w:pPr>
    <w:rPr>
      <w:rFonts w:cs="Times New Roman"/>
      <w:sz w:val="24"/>
      <w:szCs w:val="24"/>
    </w:rPr>
  </w:style>
  <w:style w:type="paragraph" w:styleId="Heading1">
    <w:name w:val="heading 1"/>
    <w:basedOn w:val="Normal"/>
    <w:next w:val="Normal"/>
    <w:link w:val="Heading1Char"/>
    <w:uiPriority w:val="9"/>
    <w:qFormat/>
    <w:rsid w:val="006866CF"/>
    <w:pPr>
      <w:keepNext/>
      <w:keepLines/>
      <w:spacing w:before="48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semiHidden/>
    <w:unhideWhenUsed/>
    <w:qFormat/>
    <w:rsid w:val="00133E3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137"/>
    <w:pPr>
      <w:ind w:left="720"/>
      <w:contextualSpacing/>
    </w:pPr>
    <w:rPr>
      <w:lang w:bidi="en-US"/>
    </w:rPr>
  </w:style>
  <w:style w:type="character" w:customStyle="1" w:styleId="apple-converted-space">
    <w:name w:val="apple-converted-space"/>
    <w:basedOn w:val="DefaultParagraphFont"/>
    <w:rsid w:val="004C1F88"/>
  </w:style>
  <w:style w:type="character" w:customStyle="1" w:styleId="Heading1Char">
    <w:name w:val="Heading 1 Char"/>
    <w:basedOn w:val="DefaultParagraphFont"/>
    <w:link w:val="Heading1"/>
    <w:uiPriority w:val="9"/>
    <w:rsid w:val="006866CF"/>
    <w:rPr>
      <w:rFonts w:asciiTheme="majorHAnsi" w:eastAsiaTheme="majorEastAsia" w:hAnsiTheme="majorHAnsi" w:cstheme="majorBidi"/>
      <w:b/>
      <w:bCs/>
      <w:color w:val="365F91" w:themeColor="accent1" w:themeShade="BF"/>
      <w:sz w:val="32"/>
      <w:szCs w:val="28"/>
    </w:rPr>
  </w:style>
  <w:style w:type="paragraph" w:styleId="NormalWeb">
    <w:name w:val="Normal (Web)"/>
    <w:basedOn w:val="Normal"/>
    <w:uiPriority w:val="99"/>
    <w:unhideWhenUsed/>
    <w:rsid w:val="00F17C5E"/>
    <w:pPr>
      <w:spacing w:before="100" w:beforeAutospacing="1" w:after="100" w:afterAutospacing="1"/>
    </w:pPr>
    <w:rPr>
      <w:rFonts w:eastAsia="Times New Roman"/>
    </w:rPr>
  </w:style>
  <w:style w:type="character" w:styleId="Strong">
    <w:name w:val="Strong"/>
    <w:basedOn w:val="DefaultParagraphFont"/>
    <w:uiPriority w:val="22"/>
    <w:qFormat/>
    <w:rsid w:val="00F17C5E"/>
    <w:rPr>
      <w:b/>
      <w:bCs/>
    </w:rPr>
  </w:style>
  <w:style w:type="paragraph" w:styleId="TOCHeading">
    <w:name w:val="TOC Heading"/>
    <w:basedOn w:val="Heading1"/>
    <w:next w:val="Normal"/>
    <w:uiPriority w:val="39"/>
    <w:unhideWhenUsed/>
    <w:qFormat/>
    <w:rsid w:val="00D91B57"/>
    <w:pPr>
      <w:spacing w:line="276" w:lineRule="auto"/>
      <w:outlineLvl w:val="9"/>
    </w:pPr>
  </w:style>
  <w:style w:type="paragraph" w:styleId="TOC1">
    <w:name w:val="toc 1"/>
    <w:basedOn w:val="Normal"/>
    <w:next w:val="Normal"/>
    <w:autoRedefine/>
    <w:uiPriority w:val="39"/>
    <w:unhideWhenUsed/>
    <w:rsid w:val="00D91B57"/>
    <w:pPr>
      <w:spacing w:after="100"/>
    </w:pPr>
  </w:style>
  <w:style w:type="character" w:styleId="Hyperlink">
    <w:name w:val="Hyperlink"/>
    <w:basedOn w:val="DefaultParagraphFont"/>
    <w:uiPriority w:val="99"/>
    <w:unhideWhenUsed/>
    <w:rsid w:val="00D91B57"/>
    <w:rPr>
      <w:color w:val="0000FF" w:themeColor="hyperlink"/>
      <w:u w:val="single"/>
    </w:rPr>
  </w:style>
  <w:style w:type="paragraph" w:styleId="BalloonText">
    <w:name w:val="Balloon Text"/>
    <w:basedOn w:val="Normal"/>
    <w:link w:val="BalloonTextChar"/>
    <w:uiPriority w:val="99"/>
    <w:semiHidden/>
    <w:unhideWhenUsed/>
    <w:rsid w:val="00D91B57"/>
    <w:rPr>
      <w:rFonts w:ascii="Tahoma" w:hAnsi="Tahoma" w:cs="Tahoma"/>
      <w:sz w:val="16"/>
      <w:szCs w:val="16"/>
    </w:rPr>
  </w:style>
  <w:style w:type="character" w:customStyle="1" w:styleId="BalloonTextChar">
    <w:name w:val="Balloon Text Char"/>
    <w:basedOn w:val="DefaultParagraphFont"/>
    <w:link w:val="BalloonText"/>
    <w:uiPriority w:val="99"/>
    <w:semiHidden/>
    <w:rsid w:val="00D91B57"/>
    <w:rPr>
      <w:rFonts w:ascii="Tahoma" w:hAnsi="Tahoma" w:cs="Tahoma"/>
      <w:sz w:val="16"/>
      <w:szCs w:val="16"/>
    </w:rPr>
  </w:style>
  <w:style w:type="paragraph" w:styleId="Header">
    <w:name w:val="header"/>
    <w:basedOn w:val="Normal"/>
    <w:link w:val="HeaderChar"/>
    <w:uiPriority w:val="99"/>
    <w:unhideWhenUsed/>
    <w:rsid w:val="00D91B57"/>
    <w:pPr>
      <w:tabs>
        <w:tab w:val="center" w:pos="4680"/>
        <w:tab w:val="right" w:pos="9360"/>
      </w:tabs>
    </w:pPr>
  </w:style>
  <w:style w:type="character" w:customStyle="1" w:styleId="HeaderChar">
    <w:name w:val="Header Char"/>
    <w:basedOn w:val="DefaultParagraphFont"/>
    <w:link w:val="Header"/>
    <w:uiPriority w:val="99"/>
    <w:rsid w:val="00D91B57"/>
    <w:rPr>
      <w:rFonts w:ascii="Times New Roman" w:hAnsi="Times New Roman" w:cs="Times New Roman"/>
      <w:sz w:val="24"/>
      <w:szCs w:val="24"/>
    </w:rPr>
  </w:style>
  <w:style w:type="paragraph" w:styleId="Footer">
    <w:name w:val="footer"/>
    <w:basedOn w:val="Normal"/>
    <w:link w:val="FooterChar"/>
    <w:uiPriority w:val="99"/>
    <w:unhideWhenUsed/>
    <w:rsid w:val="00D91B57"/>
    <w:pPr>
      <w:tabs>
        <w:tab w:val="center" w:pos="4680"/>
        <w:tab w:val="right" w:pos="9360"/>
      </w:tabs>
    </w:pPr>
  </w:style>
  <w:style w:type="character" w:customStyle="1" w:styleId="FooterChar">
    <w:name w:val="Footer Char"/>
    <w:basedOn w:val="DefaultParagraphFont"/>
    <w:link w:val="Footer"/>
    <w:uiPriority w:val="99"/>
    <w:rsid w:val="00D91B57"/>
    <w:rPr>
      <w:rFonts w:ascii="Times New Roman" w:hAnsi="Times New Roman" w:cs="Times New Roman"/>
      <w:sz w:val="24"/>
      <w:szCs w:val="24"/>
    </w:rPr>
  </w:style>
  <w:style w:type="paragraph" w:styleId="Title">
    <w:name w:val="Title"/>
    <w:basedOn w:val="Normal"/>
    <w:next w:val="Normal"/>
    <w:link w:val="TitleChar"/>
    <w:uiPriority w:val="10"/>
    <w:qFormat/>
    <w:rsid w:val="008D2EE1"/>
    <w:pPr>
      <w:spacing w:after="300"/>
      <w:contextualSpacing/>
    </w:pPr>
    <w:rPr>
      <w:rFonts w:asciiTheme="majorHAnsi" w:eastAsiaTheme="majorEastAsia" w:hAnsiTheme="majorHAnsi" w:cstheme="majorBidi"/>
      <w:color w:val="17365D" w:themeColor="text2" w:themeShade="BF"/>
      <w:spacing w:val="5"/>
      <w:kern w:val="28"/>
      <w:sz w:val="96"/>
      <w:szCs w:val="52"/>
    </w:rPr>
  </w:style>
  <w:style w:type="character" w:customStyle="1" w:styleId="TitleChar">
    <w:name w:val="Title Char"/>
    <w:basedOn w:val="DefaultParagraphFont"/>
    <w:link w:val="Title"/>
    <w:uiPriority w:val="10"/>
    <w:rsid w:val="008D2EE1"/>
    <w:rPr>
      <w:rFonts w:asciiTheme="majorHAnsi" w:eastAsiaTheme="majorEastAsia" w:hAnsiTheme="majorHAnsi" w:cstheme="majorBidi"/>
      <w:color w:val="17365D" w:themeColor="text2" w:themeShade="BF"/>
      <w:spacing w:val="5"/>
      <w:kern w:val="28"/>
      <w:sz w:val="96"/>
      <w:szCs w:val="52"/>
    </w:rPr>
  </w:style>
  <w:style w:type="character" w:styleId="UnresolvedMention">
    <w:name w:val="Unresolved Mention"/>
    <w:basedOn w:val="DefaultParagraphFont"/>
    <w:uiPriority w:val="99"/>
    <w:semiHidden/>
    <w:unhideWhenUsed/>
    <w:rsid w:val="001861DC"/>
    <w:rPr>
      <w:color w:val="605E5C"/>
      <w:shd w:val="clear" w:color="auto" w:fill="E1DFDD"/>
    </w:rPr>
  </w:style>
  <w:style w:type="character" w:customStyle="1" w:styleId="Heading2Char">
    <w:name w:val="Heading 2 Char"/>
    <w:basedOn w:val="DefaultParagraphFont"/>
    <w:link w:val="Heading2"/>
    <w:uiPriority w:val="9"/>
    <w:semiHidden/>
    <w:rsid w:val="00133E3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317630">
      <w:bodyDiv w:val="1"/>
      <w:marLeft w:val="0"/>
      <w:marRight w:val="0"/>
      <w:marTop w:val="0"/>
      <w:marBottom w:val="0"/>
      <w:divBdr>
        <w:top w:val="none" w:sz="0" w:space="0" w:color="auto"/>
        <w:left w:val="none" w:sz="0" w:space="0" w:color="auto"/>
        <w:bottom w:val="none" w:sz="0" w:space="0" w:color="auto"/>
        <w:right w:val="none" w:sz="0" w:space="0" w:color="auto"/>
      </w:divBdr>
    </w:div>
    <w:div w:id="152182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lendly.com/brendakolasasolutions/clarity-cal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ualResolve.c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2CCD4E-9CC6-4077-A863-D26E57EE6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Kolasa</dc:creator>
  <cp:lastModifiedBy>Brenda Kolasa</cp:lastModifiedBy>
  <cp:revision>3</cp:revision>
  <dcterms:created xsi:type="dcterms:W3CDTF">2025-02-24T03:18:00Z</dcterms:created>
  <dcterms:modified xsi:type="dcterms:W3CDTF">2025-02-24T03:21:00Z</dcterms:modified>
</cp:coreProperties>
</file>